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263CC" w14:textId="77777777" w:rsidR="000430A4" w:rsidRPr="000430A4" w:rsidRDefault="000430A4" w:rsidP="000430A4">
      <w:pPr>
        <w:pStyle w:val="a8"/>
        <w:jc w:val="right"/>
        <w:rPr>
          <w:rFonts w:ascii="Times New Roman" w:hAnsi="Times New Roman" w:cs="Times New Roman"/>
        </w:rPr>
      </w:pPr>
      <w:r w:rsidRPr="000430A4">
        <w:rPr>
          <w:rFonts w:ascii="Times New Roman" w:hAnsi="Times New Roman" w:cs="Times New Roman"/>
        </w:rPr>
        <w:t>Приложение</w:t>
      </w:r>
    </w:p>
    <w:p w14:paraId="26FB7023" w14:textId="77777777" w:rsidR="000430A4" w:rsidRPr="000430A4" w:rsidRDefault="000430A4" w:rsidP="000430A4">
      <w:pPr>
        <w:pStyle w:val="a8"/>
        <w:jc w:val="right"/>
        <w:rPr>
          <w:rFonts w:ascii="Times New Roman" w:hAnsi="Times New Roman" w:cs="Times New Roman"/>
        </w:rPr>
      </w:pPr>
      <w:r w:rsidRPr="000430A4">
        <w:rPr>
          <w:rFonts w:ascii="Times New Roman" w:hAnsi="Times New Roman" w:cs="Times New Roman"/>
        </w:rPr>
        <w:t>к решению Собрания представителей</w:t>
      </w:r>
    </w:p>
    <w:p w14:paraId="1709BF44" w14:textId="77777777" w:rsidR="000430A4" w:rsidRPr="000430A4" w:rsidRDefault="000430A4" w:rsidP="000430A4">
      <w:pPr>
        <w:pStyle w:val="a8"/>
        <w:jc w:val="right"/>
        <w:rPr>
          <w:rFonts w:ascii="Times New Roman" w:hAnsi="Times New Roman" w:cs="Times New Roman"/>
        </w:rPr>
      </w:pPr>
      <w:r w:rsidRPr="000430A4">
        <w:rPr>
          <w:rFonts w:ascii="Times New Roman" w:hAnsi="Times New Roman" w:cs="Times New Roman"/>
        </w:rPr>
        <w:t>муниципального района Челно-Вершинский</w:t>
      </w:r>
    </w:p>
    <w:p w14:paraId="6805E163" w14:textId="16F72BE3" w:rsidR="00D470D9" w:rsidRPr="000430A4" w:rsidRDefault="000430A4" w:rsidP="000430A4">
      <w:pPr>
        <w:pStyle w:val="a8"/>
        <w:jc w:val="right"/>
        <w:rPr>
          <w:rFonts w:ascii="Times New Roman" w:hAnsi="Times New Roman" w:cs="Times New Roman"/>
        </w:rPr>
      </w:pPr>
      <w:r w:rsidRPr="000430A4">
        <w:rPr>
          <w:rFonts w:ascii="Times New Roman" w:hAnsi="Times New Roman" w:cs="Times New Roman"/>
        </w:rPr>
        <w:t>от</w:t>
      </w:r>
      <w:r w:rsidR="00B06FB3">
        <w:rPr>
          <w:rFonts w:ascii="Times New Roman" w:hAnsi="Times New Roman" w:cs="Times New Roman"/>
        </w:rPr>
        <w:t>19.03.2024</w:t>
      </w:r>
      <w:r w:rsidRPr="000430A4">
        <w:rPr>
          <w:rFonts w:ascii="Times New Roman" w:hAnsi="Times New Roman" w:cs="Times New Roman"/>
        </w:rPr>
        <w:t xml:space="preserve"> года № </w:t>
      </w:r>
      <w:r w:rsidR="00B06FB3">
        <w:rPr>
          <w:rFonts w:ascii="Times New Roman" w:hAnsi="Times New Roman" w:cs="Times New Roman"/>
        </w:rPr>
        <w:t>224</w:t>
      </w:r>
    </w:p>
    <w:p w14:paraId="1398C948" w14:textId="77777777" w:rsidR="000430A4" w:rsidRDefault="000430A4" w:rsidP="00294A7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474BF" w14:textId="4C9BE479" w:rsidR="00707E8F" w:rsidRPr="00294A70" w:rsidRDefault="00707E8F" w:rsidP="00294A7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7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41F9ECC" w14:textId="40B460FD" w:rsidR="00707E8F" w:rsidRPr="00294A70" w:rsidRDefault="00707E8F" w:rsidP="00294A7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76928" w:rsidRPr="00294A7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7A7" w:rsidRPr="00294A7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94A7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палаты</w:t>
      </w:r>
    </w:p>
    <w:p w14:paraId="7C1BE906" w14:textId="7C522CBF" w:rsidR="00707E8F" w:rsidRPr="00294A70" w:rsidRDefault="00707E8F" w:rsidP="00294A7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604452" w:rsidRPr="00294A70">
        <w:rPr>
          <w:rFonts w:ascii="Times New Roman" w:hAnsi="Times New Roman" w:cs="Times New Roman"/>
          <w:b/>
          <w:bCs/>
          <w:sz w:val="28"/>
          <w:szCs w:val="28"/>
        </w:rPr>
        <w:t>Челно-Вершинский</w:t>
      </w:r>
    </w:p>
    <w:p w14:paraId="55C78131" w14:textId="74730B4C" w:rsidR="00707E8F" w:rsidRPr="00294A70" w:rsidRDefault="00707E8F" w:rsidP="00294A7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</w:t>
      </w:r>
      <w:r w:rsidR="00604452" w:rsidRPr="00294A70">
        <w:rPr>
          <w:rFonts w:ascii="Times New Roman" w:hAnsi="Times New Roman" w:cs="Times New Roman"/>
          <w:b/>
          <w:bCs/>
          <w:sz w:val="28"/>
          <w:szCs w:val="28"/>
        </w:rPr>
        <w:t>области за</w:t>
      </w: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452" w:rsidRPr="00294A70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294A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1B411EF" w14:textId="77777777" w:rsidR="00D470D9" w:rsidRPr="00C5778A" w:rsidRDefault="00D470D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 </w:t>
      </w:r>
    </w:p>
    <w:p w14:paraId="5420F58F" w14:textId="5AF6FCE9" w:rsidR="00D470D9" w:rsidRPr="00C5778A" w:rsidRDefault="00E23AC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Контрольно-счетной палаты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 подготовлен  в соответствии  с требованиями статьи 1</w:t>
      </w:r>
      <w:r w:rsidR="005F3EE1" w:rsidRPr="00C5778A">
        <w:rPr>
          <w:rFonts w:ascii="Times New Roman" w:hAnsi="Times New Roman" w:cs="Times New Roman"/>
          <w:sz w:val="28"/>
          <w:szCs w:val="28"/>
        </w:rPr>
        <w:t>4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281712" w:rsidRPr="00C5778A">
        <w:rPr>
          <w:rFonts w:ascii="Times New Roman" w:hAnsi="Times New Roman" w:cs="Times New Roman"/>
          <w:sz w:val="28"/>
          <w:szCs w:val="28"/>
        </w:rPr>
        <w:t>К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281712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, утвержденного  Решением Собрания </w:t>
      </w:r>
      <w:r w:rsidR="00281712" w:rsidRPr="00C5778A">
        <w:rPr>
          <w:rFonts w:ascii="Times New Roman" w:hAnsi="Times New Roman" w:cs="Times New Roman"/>
          <w:sz w:val="28"/>
          <w:szCs w:val="28"/>
        </w:rPr>
        <w:t>П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81712" w:rsidRPr="00C5778A">
        <w:rPr>
          <w:rFonts w:ascii="Times New Roman" w:hAnsi="Times New Roman" w:cs="Times New Roman"/>
          <w:sz w:val="28"/>
          <w:szCs w:val="28"/>
        </w:rPr>
        <w:t>м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281712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№</w:t>
      </w:r>
      <w:r w:rsidR="00281712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767074">
        <w:rPr>
          <w:rFonts w:ascii="Times New Roman" w:hAnsi="Times New Roman" w:cs="Times New Roman"/>
          <w:sz w:val="28"/>
          <w:szCs w:val="28"/>
        </w:rPr>
        <w:t>72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от </w:t>
      </w:r>
      <w:r w:rsidR="00767074">
        <w:rPr>
          <w:rFonts w:ascii="Times New Roman" w:hAnsi="Times New Roman" w:cs="Times New Roman"/>
          <w:sz w:val="28"/>
          <w:szCs w:val="28"/>
        </w:rPr>
        <w:t>03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281712" w:rsidRPr="00C5778A">
        <w:rPr>
          <w:rFonts w:ascii="Times New Roman" w:hAnsi="Times New Roman" w:cs="Times New Roman"/>
          <w:sz w:val="28"/>
          <w:szCs w:val="28"/>
        </w:rPr>
        <w:t>декабря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604452" w:rsidRPr="00C5778A">
        <w:rPr>
          <w:rFonts w:ascii="Times New Roman" w:hAnsi="Times New Roman" w:cs="Times New Roman"/>
          <w:sz w:val="28"/>
          <w:szCs w:val="28"/>
        </w:rPr>
        <w:t>202</w:t>
      </w:r>
      <w:r w:rsidR="00767074">
        <w:rPr>
          <w:rFonts w:ascii="Times New Roman" w:hAnsi="Times New Roman" w:cs="Times New Roman"/>
          <w:sz w:val="28"/>
          <w:szCs w:val="28"/>
        </w:rPr>
        <w:t>1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года.  </w:t>
      </w:r>
    </w:p>
    <w:p w14:paraId="0F7952D5" w14:textId="7435C76D" w:rsidR="00D470D9" w:rsidRPr="00C5778A" w:rsidRDefault="00505882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85633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5778A">
        <w:rPr>
          <w:rFonts w:ascii="Times New Roman" w:hAnsi="Times New Roman" w:cs="Times New Roman"/>
          <w:sz w:val="28"/>
          <w:szCs w:val="28"/>
        </w:rPr>
        <w:t xml:space="preserve"> (далее - КСП)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  в со</w:t>
      </w:r>
      <w:r w:rsidRPr="00C5778A">
        <w:rPr>
          <w:rFonts w:ascii="Times New Roman" w:hAnsi="Times New Roman" w:cs="Times New Roman"/>
          <w:sz w:val="28"/>
          <w:szCs w:val="28"/>
        </w:rPr>
        <w:t>ответствии  с законодательством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нормативно-правовыми актами 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>,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856339" w:rsidRPr="00C5778A">
        <w:rPr>
          <w:rFonts w:ascii="Times New Roman" w:hAnsi="Times New Roman" w:cs="Times New Roman"/>
          <w:sz w:val="28"/>
          <w:szCs w:val="28"/>
        </w:rPr>
        <w:t>К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,  на основании </w:t>
      </w:r>
      <w:r w:rsidR="000A5F70" w:rsidRPr="00C5778A">
        <w:rPr>
          <w:rFonts w:ascii="Times New Roman" w:hAnsi="Times New Roman" w:cs="Times New Roman"/>
          <w:sz w:val="28"/>
          <w:szCs w:val="28"/>
        </w:rPr>
        <w:t>П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КСП распоряжением  №</w:t>
      </w:r>
      <w:r w:rsidR="00956D3B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Pr="00C5778A">
        <w:rPr>
          <w:rFonts w:ascii="Times New Roman" w:hAnsi="Times New Roman" w:cs="Times New Roman"/>
          <w:sz w:val="28"/>
          <w:szCs w:val="28"/>
        </w:rPr>
        <w:t>7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от </w:t>
      </w:r>
      <w:r w:rsidR="00956D3B" w:rsidRPr="00C5778A">
        <w:rPr>
          <w:rFonts w:ascii="Times New Roman" w:hAnsi="Times New Roman" w:cs="Times New Roman"/>
          <w:sz w:val="28"/>
          <w:szCs w:val="28"/>
        </w:rPr>
        <w:t>2</w:t>
      </w:r>
      <w:r w:rsidRPr="00C5778A">
        <w:rPr>
          <w:rFonts w:ascii="Times New Roman" w:hAnsi="Times New Roman" w:cs="Times New Roman"/>
          <w:sz w:val="28"/>
          <w:szCs w:val="28"/>
        </w:rPr>
        <w:t>8</w:t>
      </w:r>
      <w:r w:rsidR="00D470D9" w:rsidRPr="00C5778A">
        <w:rPr>
          <w:rFonts w:ascii="Times New Roman" w:hAnsi="Times New Roman" w:cs="Times New Roman"/>
          <w:sz w:val="28"/>
          <w:szCs w:val="28"/>
        </w:rPr>
        <w:t>.</w:t>
      </w:r>
      <w:r w:rsidRPr="00C5778A">
        <w:rPr>
          <w:rFonts w:ascii="Times New Roman" w:hAnsi="Times New Roman" w:cs="Times New Roman"/>
          <w:sz w:val="28"/>
          <w:szCs w:val="28"/>
        </w:rPr>
        <w:t>12</w:t>
      </w:r>
      <w:r w:rsidR="00D470D9" w:rsidRPr="00C5778A">
        <w:rPr>
          <w:rFonts w:ascii="Times New Roman" w:hAnsi="Times New Roman" w:cs="Times New Roman"/>
          <w:sz w:val="28"/>
          <w:szCs w:val="28"/>
        </w:rPr>
        <w:t>.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D470D9" w:rsidRPr="00C5778A">
        <w:rPr>
          <w:rFonts w:ascii="Times New Roman" w:hAnsi="Times New Roman" w:cs="Times New Roman"/>
          <w:sz w:val="28"/>
          <w:szCs w:val="28"/>
        </w:rPr>
        <w:t>г.</w:t>
      </w:r>
    </w:p>
    <w:p w14:paraId="3C6B6DBA" w14:textId="2AF2509D" w:rsidR="00D470D9" w:rsidRPr="00294A70" w:rsidRDefault="00D470D9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4A70">
        <w:rPr>
          <w:rFonts w:ascii="Times New Roman" w:hAnsi="Times New Roman" w:cs="Times New Roman"/>
          <w:sz w:val="28"/>
          <w:szCs w:val="28"/>
        </w:rPr>
        <w:t> </w:t>
      </w:r>
      <w:r w:rsidR="00CF2F71" w:rsidRPr="00294A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A70">
        <w:rPr>
          <w:rFonts w:ascii="Times New Roman" w:hAnsi="Times New Roman" w:cs="Times New Roman"/>
          <w:sz w:val="28"/>
          <w:szCs w:val="28"/>
        </w:rPr>
        <w:t xml:space="preserve">В </w:t>
      </w:r>
      <w:r w:rsidR="00604452" w:rsidRPr="00294A70">
        <w:rPr>
          <w:rFonts w:ascii="Times New Roman" w:hAnsi="Times New Roman" w:cs="Times New Roman"/>
          <w:sz w:val="28"/>
          <w:szCs w:val="28"/>
        </w:rPr>
        <w:t>2023</w:t>
      </w:r>
      <w:r w:rsidRPr="00294A70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88083A" w:rsidRPr="00294A70">
        <w:rPr>
          <w:rFonts w:ascii="Times New Roman" w:hAnsi="Times New Roman" w:cs="Times New Roman"/>
          <w:sz w:val="28"/>
          <w:szCs w:val="28"/>
        </w:rPr>
        <w:t>К</w:t>
      </w:r>
      <w:r w:rsidRPr="00294A70">
        <w:rPr>
          <w:rFonts w:ascii="Times New Roman" w:hAnsi="Times New Roman" w:cs="Times New Roman"/>
          <w:sz w:val="28"/>
          <w:szCs w:val="28"/>
        </w:rPr>
        <w:t xml:space="preserve">онтрольно-счетной палаты обеспечивал </w:t>
      </w:r>
      <w:r w:rsidR="0088083A" w:rsidRPr="00294A70">
        <w:rPr>
          <w:rFonts w:ascii="Times New Roman" w:hAnsi="Times New Roman" w:cs="Times New Roman"/>
          <w:sz w:val="28"/>
          <w:szCs w:val="28"/>
        </w:rPr>
        <w:t>П</w:t>
      </w:r>
      <w:r w:rsidRPr="00294A70">
        <w:rPr>
          <w:rFonts w:ascii="Times New Roman" w:hAnsi="Times New Roman" w:cs="Times New Roman"/>
          <w:sz w:val="28"/>
          <w:szCs w:val="28"/>
        </w:rPr>
        <w:t>редседатель. </w:t>
      </w:r>
    </w:p>
    <w:p w14:paraId="005D42D4" w14:textId="381E21DC" w:rsidR="00D470D9" w:rsidRPr="00294A70" w:rsidRDefault="00D470D9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4A70">
        <w:rPr>
          <w:rFonts w:ascii="Times New Roman" w:hAnsi="Times New Roman" w:cs="Times New Roman"/>
          <w:sz w:val="28"/>
          <w:szCs w:val="28"/>
        </w:rPr>
        <w:t> </w:t>
      </w:r>
      <w:r w:rsidR="00E27A10" w:rsidRPr="00294A70">
        <w:rPr>
          <w:rFonts w:ascii="Times New Roman" w:hAnsi="Times New Roman" w:cs="Times New Roman"/>
          <w:sz w:val="28"/>
          <w:szCs w:val="28"/>
        </w:rPr>
        <w:t>План работы Контрольно</w:t>
      </w:r>
      <w:r w:rsidRPr="00294A70">
        <w:rPr>
          <w:rFonts w:ascii="Times New Roman" w:hAnsi="Times New Roman" w:cs="Times New Roman"/>
          <w:sz w:val="28"/>
          <w:szCs w:val="28"/>
        </w:rPr>
        <w:t xml:space="preserve">-счетной </w:t>
      </w:r>
      <w:r w:rsidR="00E27A10" w:rsidRPr="00294A70">
        <w:rPr>
          <w:rFonts w:ascii="Times New Roman" w:hAnsi="Times New Roman" w:cs="Times New Roman"/>
          <w:sz w:val="28"/>
          <w:szCs w:val="28"/>
        </w:rPr>
        <w:t>палаты на</w:t>
      </w:r>
      <w:r w:rsidRPr="00294A70">
        <w:rPr>
          <w:rFonts w:ascii="Times New Roman" w:hAnsi="Times New Roman" w:cs="Times New Roman"/>
          <w:sz w:val="28"/>
          <w:szCs w:val="28"/>
        </w:rPr>
        <w:t xml:space="preserve"> </w:t>
      </w:r>
      <w:r w:rsidR="00604452" w:rsidRPr="00294A70">
        <w:rPr>
          <w:rFonts w:ascii="Times New Roman" w:hAnsi="Times New Roman" w:cs="Times New Roman"/>
          <w:sz w:val="28"/>
          <w:szCs w:val="28"/>
        </w:rPr>
        <w:t>2023</w:t>
      </w:r>
      <w:r w:rsidR="004F24B2" w:rsidRPr="00294A70">
        <w:rPr>
          <w:rFonts w:ascii="Times New Roman" w:hAnsi="Times New Roman" w:cs="Times New Roman"/>
          <w:sz w:val="28"/>
          <w:szCs w:val="28"/>
        </w:rPr>
        <w:t xml:space="preserve"> год состоит</w:t>
      </w:r>
      <w:r w:rsidRPr="00294A70">
        <w:rPr>
          <w:rFonts w:ascii="Times New Roman" w:hAnsi="Times New Roman" w:cs="Times New Roman"/>
          <w:sz w:val="28"/>
          <w:szCs w:val="28"/>
        </w:rPr>
        <w:t xml:space="preserve"> из </w:t>
      </w:r>
      <w:r w:rsidR="00401423">
        <w:rPr>
          <w:rFonts w:ascii="Times New Roman" w:hAnsi="Times New Roman" w:cs="Times New Roman"/>
          <w:sz w:val="28"/>
          <w:szCs w:val="28"/>
        </w:rPr>
        <w:t>шести</w:t>
      </w:r>
      <w:r w:rsidR="00E763CB">
        <w:rPr>
          <w:rFonts w:ascii="Times New Roman" w:hAnsi="Times New Roman" w:cs="Times New Roman"/>
          <w:sz w:val="28"/>
          <w:szCs w:val="28"/>
        </w:rPr>
        <w:t xml:space="preserve"> </w:t>
      </w:r>
      <w:r w:rsidRPr="00294A70">
        <w:rPr>
          <w:rFonts w:ascii="Times New Roman" w:hAnsi="Times New Roman" w:cs="Times New Roman"/>
          <w:sz w:val="28"/>
          <w:szCs w:val="28"/>
        </w:rPr>
        <w:t>разделов:</w:t>
      </w:r>
    </w:p>
    <w:p w14:paraId="14D972B8" w14:textId="77777777" w:rsidR="00D470D9" w:rsidRPr="00294A70" w:rsidRDefault="00ED698A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4A70">
        <w:rPr>
          <w:rFonts w:ascii="Times New Roman" w:hAnsi="Times New Roman" w:cs="Times New Roman"/>
          <w:sz w:val="28"/>
          <w:szCs w:val="28"/>
        </w:rPr>
        <w:t>1) Э</w:t>
      </w:r>
      <w:r w:rsidR="00D470D9" w:rsidRPr="00294A70">
        <w:rPr>
          <w:rFonts w:ascii="Times New Roman" w:hAnsi="Times New Roman" w:cs="Times New Roman"/>
          <w:sz w:val="28"/>
          <w:szCs w:val="28"/>
        </w:rPr>
        <w:t>кспертно-аналитические мероприятия;</w:t>
      </w:r>
    </w:p>
    <w:p w14:paraId="7512BD0E" w14:textId="77777777" w:rsidR="00D470D9" w:rsidRDefault="00ED698A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4A70">
        <w:rPr>
          <w:rFonts w:ascii="Times New Roman" w:hAnsi="Times New Roman" w:cs="Times New Roman"/>
          <w:sz w:val="28"/>
          <w:szCs w:val="28"/>
        </w:rPr>
        <w:t>2) К</w:t>
      </w:r>
      <w:r w:rsidR="00D470D9" w:rsidRPr="00294A70">
        <w:rPr>
          <w:rFonts w:ascii="Times New Roman" w:hAnsi="Times New Roman" w:cs="Times New Roman"/>
          <w:sz w:val="28"/>
          <w:szCs w:val="28"/>
        </w:rPr>
        <w:t>онтрольные мероприятия;</w:t>
      </w:r>
    </w:p>
    <w:p w14:paraId="6AEBC3D7" w14:textId="49287CEF" w:rsidR="00D470D9" w:rsidRPr="00294A70" w:rsidRDefault="0078162D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98A" w:rsidRPr="00294A70">
        <w:rPr>
          <w:rFonts w:ascii="Times New Roman" w:hAnsi="Times New Roman" w:cs="Times New Roman"/>
          <w:sz w:val="28"/>
          <w:szCs w:val="28"/>
        </w:rPr>
        <w:t>) О</w:t>
      </w:r>
      <w:r w:rsidR="00D470D9" w:rsidRPr="00294A70">
        <w:rPr>
          <w:rFonts w:ascii="Times New Roman" w:hAnsi="Times New Roman" w:cs="Times New Roman"/>
          <w:sz w:val="28"/>
          <w:szCs w:val="28"/>
        </w:rPr>
        <w:t>рганиза</w:t>
      </w:r>
      <w:r w:rsidR="00CF2F71" w:rsidRPr="00294A70">
        <w:rPr>
          <w:rFonts w:ascii="Times New Roman" w:hAnsi="Times New Roman" w:cs="Times New Roman"/>
          <w:sz w:val="28"/>
          <w:szCs w:val="28"/>
        </w:rPr>
        <w:t>ционн</w:t>
      </w:r>
      <w:r w:rsidR="00E763CB">
        <w:rPr>
          <w:rFonts w:ascii="Times New Roman" w:hAnsi="Times New Roman" w:cs="Times New Roman"/>
          <w:sz w:val="28"/>
          <w:szCs w:val="28"/>
        </w:rPr>
        <w:t>ая работа</w:t>
      </w:r>
      <w:r w:rsidR="00CF2F71" w:rsidRPr="00294A70">
        <w:rPr>
          <w:rFonts w:ascii="Times New Roman" w:hAnsi="Times New Roman" w:cs="Times New Roman"/>
          <w:sz w:val="28"/>
          <w:szCs w:val="28"/>
        </w:rPr>
        <w:t>;</w:t>
      </w:r>
    </w:p>
    <w:p w14:paraId="5F139380" w14:textId="0C9C327C" w:rsidR="00294A70" w:rsidRDefault="0078162D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F71" w:rsidRPr="00294A70">
        <w:rPr>
          <w:rFonts w:ascii="Times New Roman" w:hAnsi="Times New Roman" w:cs="Times New Roman"/>
          <w:sz w:val="28"/>
          <w:szCs w:val="28"/>
        </w:rPr>
        <w:t>) Противодействие коррупции</w:t>
      </w:r>
      <w:r w:rsidR="00E763CB">
        <w:rPr>
          <w:rFonts w:ascii="Times New Roman" w:hAnsi="Times New Roman" w:cs="Times New Roman"/>
          <w:sz w:val="28"/>
          <w:szCs w:val="28"/>
        </w:rPr>
        <w:t>;</w:t>
      </w:r>
    </w:p>
    <w:p w14:paraId="050E8D7A" w14:textId="22A6AEBB" w:rsidR="00E763CB" w:rsidRDefault="0078162D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3CB" w:rsidRPr="00E763CB">
        <w:rPr>
          <w:rFonts w:ascii="Times New Roman" w:hAnsi="Times New Roman" w:cs="Times New Roman"/>
          <w:sz w:val="28"/>
          <w:szCs w:val="28"/>
        </w:rPr>
        <w:t xml:space="preserve">) </w:t>
      </w:r>
      <w:r w:rsidR="00E763CB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  <w:r w:rsidR="00E763CB" w:rsidRPr="00E763CB">
        <w:rPr>
          <w:rFonts w:ascii="Times New Roman" w:hAnsi="Times New Roman" w:cs="Times New Roman"/>
          <w:sz w:val="28"/>
          <w:szCs w:val="28"/>
        </w:rPr>
        <w:t>;</w:t>
      </w:r>
    </w:p>
    <w:p w14:paraId="0F31E44B" w14:textId="1A089CF0" w:rsidR="00E763CB" w:rsidRDefault="0078162D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63CB" w:rsidRPr="00E763CB">
        <w:rPr>
          <w:rFonts w:ascii="Times New Roman" w:hAnsi="Times New Roman" w:cs="Times New Roman"/>
          <w:sz w:val="28"/>
          <w:szCs w:val="28"/>
        </w:rPr>
        <w:t xml:space="preserve">) </w:t>
      </w:r>
      <w:r w:rsidR="00E763CB">
        <w:rPr>
          <w:rFonts w:ascii="Times New Roman" w:hAnsi="Times New Roman" w:cs="Times New Roman"/>
          <w:sz w:val="28"/>
          <w:szCs w:val="28"/>
        </w:rPr>
        <w:t xml:space="preserve">Взаимодействие с другими органами. </w:t>
      </w:r>
    </w:p>
    <w:p w14:paraId="65DA3B8F" w14:textId="38639338" w:rsidR="007E7171" w:rsidRPr="00C5778A" w:rsidRDefault="00EE5760" w:rsidP="0029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Контрольно-счетная палата, как участник бюджетного процесса, наделенный полномочиями органа </w:t>
      </w:r>
      <w:r w:rsidR="00C5778A" w:rsidRPr="00C5778A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осуществляет следующие формы финансового контроля: предварительный и последующий. Данная система контроля предполагает непрерывный цикл контроля как на этапе утверждения бюджетов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и поселений, входящих в его состав, так и по результатам </w:t>
      </w:r>
      <w:r w:rsidR="005D7717" w:rsidRPr="00C5778A">
        <w:rPr>
          <w:rFonts w:ascii="Times New Roman" w:hAnsi="Times New Roman" w:cs="Times New Roman"/>
          <w:sz w:val="28"/>
          <w:szCs w:val="28"/>
        </w:rPr>
        <w:t>его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14:paraId="002BD60A" w14:textId="03C757DE" w:rsidR="007E7171" w:rsidRPr="00C5778A" w:rsidRDefault="0087058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        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E7171" w:rsidRPr="00D34AFA">
        <w:rPr>
          <w:rFonts w:ascii="Times New Roman" w:hAnsi="Times New Roman" w:cs="Times New Roman"/>
          <w:b/>
          <w:bCs/>
          <w:sz w:val="28"/>
          <w:szCs w:val="28"/>
        </w:rPr>
        <w:t>предварительного контроля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проводились экспертизы проекта бюджета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7171" w:rsidRPr="00C5778A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бюджетов сельских поселений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04452" w:rsidRPr="00C5778A">
        <w:rPr>
          <w:rFonts w:ascii="Times New Roman" w:hAnsi="Times New Roman" w:cs="Times New Roman"/>
          <w:sz w:val="28"/>
          <w:szCs w:val="28"/>
        </w:rPr>
        <w:t>2025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и </w:t>
      </w:r>
      <w:r w:rsidR="00604452" w:rsidRPr="00C5778A">
        <w:rPr>
          <w:rFonts w:ascii="Times New Roman" w:hAnsi="Times New Roman" w:cs="Times New Roman"/>
          <w:sz w:val="28"/>
          <w:szCs w:val="28"/>
        </w:rPr>
        <w:t>2026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годов в пределах установленной компетенции. Экспертизы проектов бюджетов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E27A10" w:rsidRPr="00C5778A">
        <w:rPr>
          <w:rFonts w:ascii="Times New Roman" w:hAnsi="Times New Roman" w:cs="Times New Roman"/>
          <w:sz w:val="28"/>
          <w:szCs w:val="28"/>
        </w:rPr>
        <w:t>период 2025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и </w:t>
      </w:r>
      <w:r w:rsidR="00604452" w:rsidRPr="00C5778A">
        <w:rPr>
          <w:rFonts w:ascii="Times New Roman" w:hAnsi="Times New Roman" w:cs="Times New Roman"/>
          <w:sz w:val="28"/>
          <w:szCs w:val="28"/>
        </w:rPr>
        <w:t>2026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годов проведены по вопросам обоснованности доходных и расходных статей, размера долговых обязательств и дефицита бюджета, а также на соответствие бюджетному законодательству.     </w:t>
      </w:r>
    </w:p>
    <w:p w14:paraId="2CBEDF21" w14:textId="3679998E" w:rsidR="007E7171" w:rsidRPr="00C5778A" w:rsidRDefault="00AD183D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D34AFA">
        <w:rPr>
          <w:rFonts w:ascii="Times New Roman" w:hAnsi="Times New Roman" w:cs="Times New Roman"/>
          <w:b/>
          <w:bCs/>
          <w:sz w:val="28"/>
          <w:szCs w:val="28"/>
        </w:rPr>
        <w:t xml:space="preserve">последующего </w:t>
      </w:r>
      <w:r w:rsidR="007E7171" w:rsidRPr="00D34AFA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палатой проведены внешние проверки годовых отчетов об исполнении бюджета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, а также бюджетов сельских поселений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год. </w:t>
      </w:r>
    </w:p>
    <w:p w14:paraId="3182AFE2" w14:textId="36E34748" w:rsidR="007E7171" w:rsidRPr="00C5778A" w:rsidRDefault="007C49A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        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Внешние проверки отчетов об исполнении бюджетов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 осуществлялись в соответствии с требованиями ст. 264.4 Бюджетного кодекса Российской Федерации.</w:t>
      </w:r>
    </w:p>
    <w:p w14:paraId="7DA2507B" w14:textId="77777777" w:rsidR="007E7171" w:rsidRPr="00C5778A" w:rsidRDefault="00BF3478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        </w:t>
      </w:r>
      <w:r w:rsidR="007E7171" w:rsidRPr="00C5778A">
        <w:rPr>
          <w:rFonts w:ascii="Times New Roman" w:hAnsi="Times New Roman" w:cs="Times New Roman"/>
          <w:sz w:val="28"/>
          <w:szCs w:val="28"/>
        </w:rPr>
        <w:t>В ходе внешней проверки бюджетной отчетности главных администраторов бюджетных средств проверено:</w:t>
      </w:r>
    </w:p>
    <w:p w14:paraId="56F687A7" w14:textId="77777777" w:rsidR="007E7171" w:rsidRPr="00C5778A" w:rsidRDefault="007E717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- соблюдение требований приказа Министерства финансов Российской Ф</w:t>
      </w:r>
      <w:r w:rsidR="00FD7439" w:rsidRPr="00C5778A">
        <w:rPr>
          <w:rFonts w:ascii="Times New Roman" w:hAnsi="Times New Roman" w:cs="Times New Roman"/>
          <w:sz w:val="28"/>
          <w:szCs w:val="28"/>
        </w:rPr>
        <w:t>едерации от 28.12.2010 г. № 191</w:t>
      </w:r>
      <w:r w:rsidRPr="00C5778A">
        <w:rPr>
          <w:rFonts w:ascii="Times New Roman" w:hAnsi="Times New Roman" w:cs="Times New Roman"/>
          <w:sz w:val="28"/>
          <w:szCs w:val="28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4ABEED01" w14:textId="533D6E45" w:rsidR="007E7171" w:rsidRPr="00C5778A" w:rsidRDefault="007E717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- полнота и правильность заполнения отчетных форм, внутренняя согласованность соответствующих форм отчетности, соответствие плановых показателей, указанных в годовой отчетности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год, показателям Решений Собрания представителей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, а также Собраний представителей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>.    </w:t>
      </w:r>
    </w:p>
    <w:p w14:paraId="19972951" w14:textId="2F0477BA" w:rsidR="007E7171" w:rsidRPr="00C5778A" w:rsidRDefault="003D6BA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        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В заключениях по результатам внешней проверки годовых отчетов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 были проанализированы основные итоги исполнения районного бюджета и бюджетов сельских поселений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7E7171" w:rsidRPr="00C5778A">
        <w:rPr>
          <w:rFonts w:ascii="Times New Roman" w:hAnsi="Times New Roman" w:cs="Times New Roman"/>
          <w:sz w:val="28"/>
          <w:szCs w:val="28"/>
        </w:rPr>
        <w:t xml:space="preserve"> год.        </w:t>
      </w:r>
    </w:p>
    <w:p w14:paraId="09F9DADB" w14:textId="2EFBDEC5" w:rsidR="00565BCC" w:rsidRPr="00C5778A" w:rsidRDefault="005E5643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Федерации, Положением о бюджетном устройстве и бюджетном  процессе в муниципальном районе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области, Положением о </w:t>
      </w:r>
      <w:r w:rsidR="00F83126" w:rsidRPr="00C5778A">
        <w:rPr>
          <w:rFonts w:ascii="Times New Roman" w:hAnsi="Times New Roman" w:cs="Times New Roman"/>
          <w:sz w:val="28"/>
          <w:szCs w:val="28"/>
        </w:rPr>
        <w:t>К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, с заключенными Соглашениями о передаче </w:t>
      </w:r>
      <w:r w:rsidR="00D83385" w:rsidRPr="00C5778A">
        <w:rPr>
          <w:rFonts w:ascii="Times New Roman" w:hAnsi="Times New Roman" w:cs="Times New Roman"/>
          <w:sz w:val="28"/>
          <w:szCs w:val="28"/>
        </w:rPr>
        <w:t xml:space="preserve">полномочий Собранием Представителей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83385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D83385" w:rsidRPr="00C5778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AE48F1" w:rsidRPr="00C5778A">
        <w:rPr>
          <w:rFonts w:ascii="Times New Roman" w:hAnsi="Times New Roman" w:cs="Times New Roman"/>
          <w:sz w:val="28"/>
          <w:szCs w:val="28"/>
        </w:rPr>
        <w:t>,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E62BD" w:rsidRPr="00C5778A">
        <w:rPr>
          <w:rFonts w:ascii="Times New Roman" w:hAnsi="Times New Roman" w:cs="Times New Roman"/>
          <w:sz w:val="28"/>
          <w:szCs w:val="28"/>
        </w:rPr>
        <w:t>10</w:t>
      </w:r>
      <w:r w:rsidR="004F1BC6">
        <w:rPr>
          <w:rFonts w:ascii="Times New Roman" w:hAnsi="Times New Roman" w:cs="Times New Roman"/>
          <w:sz w:val="28"/>
          <w:szCs w:val="28"/>
        </w:rPr>
        <w:t>8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E62BD" w:rsidRPr="00C5778A">
        <w:rPr>
          <w:rFonts w:ascii="Times New Roman" w:hAnsi="Times New Roman" w:cs="Times New Roman"/>
          <w:sz w:val="28"/>
          <w:szCs w:val="28"/>
        </w:rPr>
        <w:t>й</w:t>
      </w:r>
      <w:r w:rsidR="00D470D9" w:rsidRPr="00C5778A">
        <w:rPr>
          <w:rFonts w:ascii="Times New Roman" w:hAnsi="Times New Roman" w:cs="Times New Roman"/>
          <w:sz w:val="28"/>
          <w:szCs w:val="28"/>
        </w:rPr>
        <w:t>, в том числе </w:t>
      </w:r>
      <w:r w:rsidR="00401423">
        <w:rPr>
          <w:rFonts w:ascii="Times New Roman" w:hAnsi="Times New Roman" w:cs="Times New Roman"/>
          <w:sz w:val="28"/>
          <w:szCs w:val="28"/>
        </w:rPr>
        <w:t>8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843142" w:rsidRPr="00C5778A">
        <w:rPr>
          <w:rFonts w:ascii="Times New Roman" w:hAnsi="Times New Roman" w:cs="Times New Roman"/>
          <w:sz w:val="28"/>
          <w:szCs w:val="28"/>
        </w:rPr>
        <w:t>(</w:t>
      </w:r>
      <w:r w:rsidR="00401423">
        <w:rPr>
          <w:rFonts w:ascii="Times New Roman" w:hAnsi="Times New Roman" w:cs="Times New Roman"/>
          <w:sz w:val="28"/>
          <w:szCs w:val="28"/>
        </w:rPr>
        <w:t>восемь</w:t>
      </w:r>
      <w:r w:rsidR="00843142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D470D9" w:rsidRPr="00C5778A">
        <w:rPr>
          <w:rFonts w:ascii="Times New Roman" w:hAnsi="Times New Roman" w:cs="Times New Roman"/>
          <w:sz w:val="28"/>
          <w:szCs w:val="28"/>
        </w:rPr>
        <w:t>контрольн</w:t>
      </w:r>
      <w:r w:rsidR="009E62BD" w:rsidRPr="00C5778A">
        <w:rPr>
          <w:rFonts w:ascii="Times New Roman" w:hAnsi="Times New Roman" w:cs="Times New Roman"/>
          <w:sz w:val="28"/>
          <w:szCs w:val="28"/>
        </w:rPr>
        <w:t>ых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и </w:t>
      </w:r>
      <w:r w:rsidR="004F1BC6">
        <w:rPr>
          <w:rFonts w:ascii="Times New Roman" w:hAnsi="Times New Roman" w:cs="Times New Roman"/>
          <w:sz w:val="28"/>
          <w:szCs w:val="28"/>
        </w:rPr>
        <w:t>100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843142" w:rsidRPr="00C5778A">
        <w:rPr>
          <w:rFonts w:ascii="Times New Roman" w:hAnsi="Times New Roman" w:cs="Times New Roman"/>
          <w:sz w:val="28"/>
          <w:szCs w:val="28"/>
        </w:rPr>
        <w:t>(</w:t>
      </w:r>
      <w:r w:rsidR="004F1BC6">
        <w:rPr>
          <w:rFonts w:ascii="Times New Roman" w:hAnsi="Times New Roman" w:cs="Times New Roman"/>
          <w:sz w:val="28"/>
          <w:szCs w:val="28"/>
        </w:rPr>
        <w:t>сто</w:t>
      </w:r>
      <w:r w:rsidR="00843142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D470D9" w:rsidRPr="00C5778A">
        <w:rPr>
          <w:rFonts w:ascii="Times New Roman" w:hAnsi="Times New Roman" w:cs="Times New Roman"/>
          <w:sz w:val="28"/>
          <w:szCs w:val="28"/>
        </w:rPr>
        <w:t>экспертно-аналитических.</w:t>
      </w:r>
      <w:r w:rsidR="00E454AC" w:rsidRPr="00C5778A">
        <w:rPr>
          <w:rFonts w:ascii="Times New Roman" w:hAnsi="Times New Roman" w:cs="Times New Roman"/>
          <w:sz w:val="28"/>
          <w:szCs w:val="28"/>
        </w:rPr>
        <w:t xml:space="preserve"> Основные показатели </w:t>
      </w:r>
      <w:r w:rsidR="00E454AC" w:rsidRPr="00C577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контрольно-счетного органа муниципального образования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E454AC" w:rsidRPr="00C5778A">
        <w:rPr>
          <w:rFonts w:ascii="Times New Roman" w:hAnsi="Times New Roman" w:cs="Times New Roman"/>
          <w:sz w:val="28"/>
          <w:szCs w:val="28"/>
        </w:rPr>
        <w:t xml:space="preserve"> год представлены в приложении № 1.</w:t>
      </w:r>
    </w:p>
    <w:p w14:paraId="5480DA9A" w14:textId="156027D3" w:rsidR="00565BCC" w:rsidRPr="00C5778A" w:rsidRDefault="00565BCC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</w:t>
      </w:r>
      <w:r w:rsidR="00604452" w:rsidRPr="0040142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D470D9" w:rsidRPr="00401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0D9" w:rsidRPr="00C5778A">
        <w:rPr>
          <w:rFonts w:ascii="Times New Roman" w:hAnsi="Times New Roman" w:cs="Times New Roman"/>
          <w:sz w:val="28"/>
          <w:szCs w:val="28"/>
        </w:rPr>
        <w:t>году </w:t>
      </w:r>
      <w:r w:rsidR="000D1512" w:rsidRPr="00C5778A">
        <w:rPr>
          <w:rFonts w:ascii="Times New Roman" w:hAnsi="Times New Roman" w:cs="Times New Roman"/>
          <w:sz w:val="28"/>
          <w:szCs w:val="28"/>
        </w:rPr>
        <w:t>по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экспертно-аналитическим мероприятиям подготовлено </w:t>
      </w:r>
      <w:r w:rsidR="00401423">
        <w:rPr>
          <w:rFonts w:ascii="Times New Roman" w:hAnsi="Times New Roman" w:cs="Times New Roman"/>
          <w:sz w:val="28"/>
          <w:szCs w:val="28"/>
        </w:rPr>
        <w:t>14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6C3955" w:rsidRPr="00C5778A">
        <w:rPr>
          <w:rFonts w:ascii="Times New Roman" w:hAnsi="Times New Roman" w:cs="Times New Roman"/>
          <w:sz w:val="28"/>
          <w:szCs w:val="28"/>
        </w:rPr>
        <w:t>(</w:t>
      </w:r>
      <w:r w:rsidR="00401423">
        <w:rPr>
          <w:rFonts w:ascii="Times New Roman" w:hAnsi="Times New Roman" w:cs="Times New Roman"/>
          <w:sz w:val="28"/>
          <w:szCs w:val="28"/>
        </w:rPr>
        <w:t>четырнадцать</w:t>
      </w:r>
      <w:r w:rsidR="006C3955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D470D9" w:rsidRPr="00C5778A">
        <w:rPr>
          <w:rFonts w:ascii="Times New Roman" w:hAnsi="Times New Roman" w:cs="Times New Roman"/>
          <w:sz w:val="28"/>
          <w:szCs w:val="28"/>
        </w:rPr>
        <w:t>заключени</w:t>
      </w:r>
      <w:r w:rsidR="00401423">
        <w:rPr>
          <w:rFonts w:ascii="Times New Roman" w:hAnsi="Times New Roman" w:cs="Times New Roman"/>
          <w:sz w:val="28"/>
          <w:szCs w:val="28"/>
        </w:rPr>
        <w:t xml:space="preserve">й </w:t>
      </w:r>
      <w:r w:rsidR="00F31E4A" w:rsidRPr="00C5778A">
        <w:rPr>
          <w:rFonts w:ascii="Times New Roman" w:hAnsi="Times New Roman" w:cs="Times New Roman"/>
          <w:sz w:val="28"/>
          <w:szCs w:val="28"/>
        </w:rPr>
        <w:t xml:space="preserve">по муниципальному району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>:</w:t>
      </w:r>
    </w:p>
    <w:p w14:paraId="27FAAB08" w14:textId="31F5BCAA" w:rsidR="00D470D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1 </w:t>
      </w:r>
      <w:r w:rsidR="009759BD" w:rsidRPr="00C5778A">
        <w:rPr>
          <w:rFonts w:ascii="Times New Roman" w:hAnsi="Times New Roman" w:cs="Times New Roman"/>
          <w:sz w:val="28"/>
          <w:szCs w:val="28"/>
        </w:rPr>
        <w:t xml:space="preserve">(одно) </w:t>
      </w:r>
      <w:r w:rsidR="002D414E" w:rsidRPr="00C5778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E74E5" w:rsidRPr="00C5778A">
        <w:rPr>
          <w:rFonts w:ascii="Times New Roman" w:hAnsi="Times New Roman" w:cs="Times New Roman"/>
          <w:sz w:val="28"/>
          <w:szCs w:val="28"/>
        </w:rPr>
        <w:t>на проект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E0272D" w:rsidRPr="00C5778A">
        <w:rPr>
          <w:rFonts w:ascii="Times New Roman" w:hAnsi="Times New Roman" w:cs="Times New Roman"/>
          <w:sz w:val="28"/>
          <w:szCs w:val="28"/>
        </w:rPr>
        <w:t>Р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ешения Собрания </w:t>
      </w:r>
      <w:r w:rsidR="001E74E5" w:rsidRPr="00C5778A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E0272D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4452" w:rsidRPr="00C5778A">
        <w:rPr>
          <w:rFonts w:ascii="Times New Roman" w:hAnsi="Times New Roman" w:cs="Times New Roman"/>
          <w:sz w:val="28"/>
          <w:szCs w:val="28"/>
        </w:rPr>
        <w:t>2025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и </w:t>
      </w:r>
      <w:r w:rsidR="009B109A" w:rsidRPr="00C5778A">
        <w:rPr>
          <w:rFonts w:ascii="Times New Roman" w:hAnsi="Times New Roman" w:cs="Times New Roman"/>
          <w:sz w:val="28"/>
          <w:szCs w:val="28"/>
        </w:rPr>
        <w:t xml:space="preserve">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2026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</w:t>
      </w:r>
      <w:r w:rsidR="009B109A" w:rsidRPr="00C5778A">
        <w:rPr>
          <w:rFonts w:ascii="Times New Roman" w:hAnsi="Times New Roman" w:cs="Times New Roman"/>
          <w:sz w:val="28"/>
          <w:szCs w:val="28"/>
        </w:rPr>
        <w:t>ы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» (проект </w:t>
      </w:r>
      <w:r w:rsidR="009B109A" w:rsidRPr="00C5778A">
        <w:rPr>
          <w:rFonts w:ascii="Times New Roman" w:hAnsi="Times New Roman" w:cs="Times New Roman"/>
          <w:sz w:val="28"/>
          <w:szCs w:val="28"/>
        </w:rPr>
        <w:t>Р</w:t>
      </w:r>
      <w:r w:rsidR="00D470D9" w:rsidRPr="00C5778A">
        <w:rPr>
          <w:rFonts w:ascii="Times New Roman" w:hAnsi="Times New Roman" w:cs="Times New Roman"/>
          <w:sz w:val="28"/>
          <w:szCs w:val="28"/>
        </w:rPr>
        <w:t>ешения в первом чтении);</w:t>
      </w:r>
    </w:p>
    <w:p w14:paraId="56801F88" w14:textId="0E10BE47" w:rsidR="00D470D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423">
        <w:rPr>
          <w:rFonts w:ascii="Times New Roman" w:hAnsi="Times New Roman" w:cs="Times New Roman"/>
          <w:sz w:val="28"/>
          <w:szCs w:val="28"/>
        </w:rPr>
        <w:t>5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C7511B" w:rsidRPr="00C5778A">
        <w:rPr>
          <w:rFonts w:ascii="Times New Roman" w:hAnsi="Times New Roman" w:cs="Times New Roman"/>
          <w:sz w:val="28"/>
          <w:szCs w:val="28"/>
        </w:rPr>
        <w:t>(</w:t>
      </w:r>
      <w:r w:rsidR="00401423">
        <w:rPr>
          <w:rFonts w:ascii="Times New Roman" w:hAnsi="Times New Roman" w:cs="Times New Roman"/>
          <w:sz w:val="28"/>
          <w:szCs w:val="28"/>
        </w:rPr>
        <w:t>пять</w:t>
      </w:r>
      <w:r w:rsidR="00C7511B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Pr="00C5778A">
        <w:rPr>
          <w:rFonts w:ascii="Times New Roman" w:hAnsi="Times New Roman" w:cs="Times New Roman"/>
          <w:sz w:val="28"/>
          <w:szCs w:val="28"/>
        </w:rPr>
        <w:t>заключений на проекты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Решений Собрания </w:t>
      </w:r>
      <w:r w:rsidR="00307959" w:rsidRPr="00C5778A">
        <w:rPr>
          <w:rFonts w:ascii="Times New Roman" w:hAnsi="Times New Roman" w:cs="Times New Roman"/>
          <w:sz w:val="28"/>
          <w:szCs w:val="28"/>
        </w:rPr>
        <w:t>П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редставителей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307959" w:rsidRPr="00C5778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</w:t>
      </w:r>
      <w:r w:rsidR="005E4C4F" w:rsidRPr="00C5778A">
        <w:rPr>
          <w:rFonts w:ascii="Times New Roman" w:hAnsi="Times New Roman" w:cs="Times New Roman"/>
          <w:sz w:val="28"/>
          <w:szCs w:val="28"/>
        </w:rPr>
        <w:t>П</w:t>
      </w:r>
      <w:r w:rsidR="00D470D9" w:rsidRPr="00C5778A">
        <w:rPr>
          <w:rFonts w:ascii="Times New Roman" w:hAnsi="Times New Roman" w:cs="Times New Roman"/>
          <w:sz w:val="28"/>
          <w:szCs w:val="28"/>
        </w:rPr>
        <w:t>редставителей</w:t>
      </w:r>
      <w:r w:rsidR="005E4C4F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5E4C4F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5E4C4F" w:rsidRPr="00C5778A">
        <w:rPr>
          <w:rFonts w:ascii="Times New Roman" w:hAnsi="Times New Roman" w:cs="Times New Roman"/>
          <w:sz w:val="28"/>
          <w:szCs w:val="28"/>
        </w:rPr>
        <w:t xml:space="preserve">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и</w:t>
      </w:r>
      <w:r w:rsidR="005E4C4F" w:rsidRPr="00C5778A">
        <w:rPr>
          <w:rFonts w:ascii="Times New Roman" w:hAnsi="Times New Roman" w:cs="Times New Roman"/>
          <w:sz w:val="28"/>
          <w:szCs w:val="28"/>
        </w:rPr>
        <w:t xml:space="preserve"> на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604452" w:rsidRPr="00C5778A">
        <w:rPr>
          <w:rFonts w:ascii="Times New Roman" w:hAnsi="Times New Roman" w:cs="Times New Roman"/>
          <w:sz w:val="28"/>
          <w:szCs w:val="28"/>
        </w:rPr>
        <w:t>2025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</w:t>
      </w:r>
      <w:r w:rsidR="005E4C4F" w:rsidRPr="00C5778A">
        <w:rPr>
          <w:rFonts w:ascii="Times New Roman" w:hAnsi="Times New Roman" w:cs="Times New Roman"/>
          <w:sz w:val="28"/>
          <w:szCs w:val="28"/>
        </w:rPr>
        <w:t>ы</w:t>
      </w:r>
      <w:r w:rsidR="00D470D9" w:rsidRPr="00C5778A">
        <w:rPr>
          <w:rFonts w:ascii="Times New Roman" w:hAnsi="Times New Roman" w:cs="Times New Roman"/>
          <w:sz w:val="28"/>
          <w:szCs w:val="28"/>
        </w:rPr>
        <w:t>»;</w:t>
      </w:r>
    </w:p>
    <w:p w14:paraId="0C4690A5" w14:textId="01971982" w:rsidR="008E38C2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8C2" w:rsidRPr="00C5778A">
        <w:rPr>
          <w:rFonts w:ascii="Times New Roman" w:hAnsi="Times New Roman" w:cs="Times New Roman"/>
          <w:sz w:val="28"/>
          <w:szCs w:val="28"/>
        </w:rPr>
        <w:t xml:space="preserve">4 </w:t>
      </w:r>
      <w:r w:rsidR="006F525D" w:rsidRPr="00C5778A">
        <w:rPr>
          <w:rFonts w:ascii="Times New Roman" w:hAnsi="Times New Roman" w:cs="Times New Roman"/>
          <w:sz w:val="28"/>
          <w:szCs w:val="28"/>
        </w:rPr>
        <w:t xml:space="preserve">(четыре) </w:t>
      </w:r>
      <w:r w:rsidR="00E763CB">
        <w:rPr>
          <w:rFonts w:ascii="Times New Roman" w:hAnsi="Times New Roman" w:cs="Times New Roman"/>
          <w:sz w:val="28"/>
          <w:szCs w:val="28"/>
        </w:rPr>
        <w:t>акта</w:t>
      </w:r>
      <w:r w:rsidR="008E38C2" w:rsidRPr="00C5778A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бюджетной отчетности главных администраторов бюджетных средств муниципального района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8E38C2" w:rsidRPr="00C5778A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A27B8DA" w14:textId="7E7D468B" w:rsidR="00D470D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340" w:rsidRPr="00C5778A">
        <w:rPr>
          <w:rFonts w:ascii="Times New Roman" w:hAnsi="Times New Roman" w:cs="Times New Roman"/>
          <w:sz w:val="28"/>
          <w:szCs w:val="28"/>
        </w:rPr>
        <w:t xml:space="preserve">1 </w:t>
      </w:r>
      <w:r w:rsidR="000B5B53" w:rsidRPr="00C5778A">
        <w:rPr>
          <w:rFonts w:ascii="Times New Roman" w:hAnsi="Times New Roman" w:cs="Times New Roman"/>
          <w:sz w:val="28"/>
          <w:szCs w:val="28"/>
        </w:rPr>
        <w:t xml:space="preserve">(одно) </w:t>
      </w:r>
      <w:r w:rsidR="003B6340" w:rsidRPr="00C5778A">
        <w:rPr>
          <w:rFonts w:ascii="Times New Roman" w:hAnsi="Times New Roman" w:cs="Times New Roman"/>
          <w:sz w:val="28"/>
          <w:szCs w:val="28"/>
        </w:rPr>
        <w:t>заключение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по </w:t>
      </w:r>
      <w:r w:rsidR="003B6340" w:rsidRPr="00C5778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470D9" w:rsidRPr="00C5778A">
        <w:rPr>
          <w:rFonts w:ascii="Times New Roman" w:hAnsi="Times New Roman" w:cs="Times New Roman"/>
          <w:sz w:val="28"/>
          <w:szCs w:val="28"/>
        </w:rPr>
        <w:t>внешней проверк</w:t>
      </w:r>
      <w:r w:rsidR="003B6340" w:rsidRPr="00C5778A">
        <w:rPr>
          <w:rFonts w:ascii="Times New Roman" w:hAnsi="Times New Roman" w:cs="Times New Roman"/>
          <w:sz w:val="28"/>
          <w:szCs w:val="28"/>
        </w:rPr>
        <w:t>и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0EB2B6F" w14:textId="48856D46" w:rsidR="00D470D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3 </w:t>
      </w:r>
      <w:r w:rsidR="002402FF" w:rsidRPr="00C5778A">
        <w:rPr>
          <w:rFonts w:ascii="Times New Roman" w:hAnsi="Times New Roman" w:cs="Times New Roman"/>
          <w:sz w:val="28"/>
          <w:szCs w:val="28"/>
        </w:rPr>
        <w:t xml:space="preserve">(три) </w:t>
      </w:r>
      <w:r w:rsidR="0047067D" w:rsidRPr="00C5778A">
        <w:rPr>
          <w:rFonts w:ascii="Times New Roman" w:hAnsi="Times New Roman" w:cs="Times New Roman"/>
          <w:sz w:val="28"/>
          <w:szCs w:val="28"/>
        </w:rPr>
        <w:t>заключения по исполнению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за 1 квартал, 1 полугодие и 9 месяцев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EE098E" w14:textId="096F14F9" w:rsidR="00495F36" w:rsidRPr="00EF32F9" w:rsidRDefault="00D470D9" w:rsidP="00C5778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r w:rsidR="009129DC" w:rsidRPr="00EF32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ланом работы на </w:t>
      </w:r>
      <w:r w:rsidR="00604452" w:rsidRPr="00EF32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518" w:rsidRPr="00EF32F9">
        <w:rPr>
          <w:rFonts w:ascii="Times New Roman" w:hAnsi="Times New Roman" w:cs="Times New Roman"/>
          <w:b/>
          <w:bCs/>
          <w:sz w:val="28"/>
          <w:szCs w:val="28"/>
        </w:rPr>
        <w:t>год Контрольно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-счетной </w:t>
      </w:r>
      <w:r w:rsidR="004E5518" w:rsidRPr="00EF32F9">
        <w:rPr>
          <w:rFonts w:ascii="Times New Roman" w:hAnsi="Times New Roman" w:cs="Times New Roman"/>
          <w:b/>
          <w:bCs/>
          <w:sz w:val="28"/>
          <w:szCs w:val="28"/>
        </w:rPr>
        <w:t>палатой проведено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4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E02" w:rsidRPr="00EF32F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1423">
        <w:rPr>
          <w:rFonts w:ascii="Times New Roman" w:hAnsi="Times New Roman" w:cs="Times New Roman"/>
          <w:b/>
          <w:bCs/>
          <w:sz w:val="28"/>
          <w:szCs w:val="28"/>
        </w:rPr>
        <w:t>четыре</w:t>
      </w:r>
      <w:r w:rsidR="00EF1E02"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>контрольн</w:t>
      </w:r>
      <w:r w:rsidR="00495F36" w:rsidRPr="00EF32F9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EF32F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495F36" w:rsidRPr="00EF32F9">
        <w:rPr>
          <w:rFonts w:ascii="Times New Roman" w:hAnsi="Times New Roman" w:cs="Times New Roman"/>
          <w:b/>
          <w:bCs/>
          <w:sz w:val="28"/>
          <w:szCs w:val="28"/>
        </w:rPr>
        <w:t>й:</w:t>
      </w:r>
    </w:p>
    <w:p w14:paraId="173CC064" w14:textId="56646A1A" w:rsidR="009B29A9" w:rsidRDefault="009B29A9" w:rsidP="009B29A9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использования бюджетных средств, выделенных в 2022 году для реализации мероприятий в рамках Национального проекта приоритетного проекта «Жилье и городская среда» на территории Самарской области на приоритетную программу «Формирование комфортной городской среды» муниципального района Челно-Вершинский.</w:t>
      </w:r>
    </w:p>
    <w:p w14:paraId="205C5449" w14:textId="5DFE8B0C" w:rsidR="009B29A9" w:rsidRDefault="009B29A9" w:rsidP="009B29A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3936078"/>
      <w:r>
        <w:rPr>
          <w:rFonts w:ascii="Times New Roman" w:hAnsi="Times New Roman"/>
          <w:sz w:val="28"/>
          <w:szCs w:val="28"/>
        </w:rPr>
        <w:t xml:space="preserve">2. Проверка целевого и эффективного использования средств бюджета администрации сельского поселения </w:t>
      </w:r>
      <w:r w:rsidR="003A55D1">
        <w:rPr>
          <w:rFonts w:ascii="Times New Roman" w:hAnsi="Times New Roman"/>
          <w:sz w:val="28"/>
          <w:szCs w:val="28"/>
        </w:rPr>
        <w:t>Красный Строитель.</w:t>
      </w:r>
    </w:p>
    <w:p w14:paraId="111A448C" w14:textId="22817982" w:rsidR="009B29A9" w:rsidRDefault="009B29A9" w:rsidP="009B29A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 целевого и эффективного использования средств бюджета администрации сельского поселения </w:t>
      </w:r>
      <w:r w:rsidR="00755977">
        <w:rPr>
          <w:rFonts w:ascii="Times New Roman" w:hAnsi="Times New Roman"/>
          <w:sz w:val="28"/>
          <w:szCs w:val="28"/>
        </w:rPr>
        <w:t>Эштебенькино</w:t>
      </w:r>
      <w:r>
        <w:rPr>
          <w:rFonts w:ascii="Times New Roman" w:hAnsi="Times New Roman"/>
          <w:sz w:val="28"/>
          <w:szCs w:val="28"/>
        </w:rPr>
        <w:t>.</w:t>
      </w:r>
    </w:p>
    <w:p w14:paraId="4393E19B" w14:textId="62CA4033" w:rsidR="00EE628E" w:rsidRDefault="00EE628E" w:rsidP="009B29A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E628E">
        <w:t xml:space="preserve"> </w:t>
      </w:r>
      <w:r w:rsidRPr="00EE628E">
        <w:rPr>
          <w:rFonts w:ascii="Times New Roman" w:hAnsi="Times New Roman"/>
          <w:sz w:val="28"/>
          <w:szCs w:val="28"/>
        </w:rPr>
        <w:t>Проведение внутреннего аудита бюджетной отчетности Контрольно-счетной палаты муниципального района Челно-Вершинский за 202</w:t>
      </w:r>
      <w:r w:rsidR="00BE1EE2">
        <w:rPr>
          <w:rFonts w:ascii="Times New Roman" w:hAnsi="Times New Roman"/>
          <w:sz w:val="28"/>
          <w:szCs w:val="28"/>
        </w:rPr>
        <w:t>2</w:t>
      </w:r>
      <w:r w:rsidRPr="00EE628E">
        <w:rPr>
          <w:rFonts w:ascii="Times New Roman" w:hAnsi="Times New Roman"/>
          <w:sz w:val="28"/>
          <w:szCs w:val="28"/>
        </w:rPr>
        <w:t xml:space="preserve"> год</w:t>
      </w:r>
      <w:r w:rsidR="00BE1EE2">
        <w:rPr>
          <w:rFonts w:ascii="Times New Roman" w:hAnsi="Times New Roman"/>
          <w:sz w:val="28"/>
          <w:szCs w:val="28"/>
        </w:rPr>
        <w:t xml:space="preserve">. </w:t>
      </w:r>
    </w:p>
    <w:bookmarkEnd w:id="0"/>
    <w:p w14:paraId="1A3554C6" w14:textId="40A4BE96" w:rsidR="00C61AC3" w:rsidRPr="00C5778A" w:rsidRDefault="00C61AC3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Объем проверенных бюджетных средств 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году составил в сумме </w:t>
      </w:r>
      <w:r w:rsidR="003A55D1">
        <w:rPr>
          <w:rFonts w:ascii="Times New Roman" w:hAnsi="Times New Roman" w:cs="Times New Roman"/>
          <w:sz w:val="28"/>
          <w:szCs w:val="28"/>
        </w:rPr>
        <w:t>39 061,3</w:t>
      </w:r>
      <w:r w:rsidRPr="00C5778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36BC1" w:rsidRPr="00C5778A">
        <w:rPr>
          <w:rFonts w:ascii="Times New Roman" w:hAnsi="Times New Roman" w:cs="Times New Roman"/>
          <w:sz w:val="28"/>
          <w:szCs w:val="28"/>
        </w:rPr>
        <w:t>лей</w:t>
      </w:r>
      <w:r w:rsidR="006177FC" w:rsidRPr="00C5778A">
        <w:rPr>
          <w:rFonts w:ascii="Times New Roman" w:hAnsi="Times New Roman" w:cs="Times New Roman"/>
          <w:sz w:val="28"/>
          <w:szCs w:val="28"/>
        </w:rPr>
        <w:t>, что</w:t>
      </w:r>
      <w:r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3A55D1">
        <w:rPr>
          <w:rFonts w:ascii="Times New Roman" w:hAnsi="Times New Roman" w:cs="Times New Roman"/>
          <w:sz w:val="28"/>
          <w:szCs w:val="28"/>
        </w:rPr>
        <w:t>больше</w:t>
      </w:r>
      <w:r w:rsidRPr="00C5778A">
        <w:rPr>
          <w:rFonts w:ascii="Times New Roman" w:hAnsi="Times New Roman" w:cs="Times New Roman"/>
          <w:sz w:val="28"/>
          <w:szCs w:val="28"/>
        </w:rPr>
        <w:t xml:space="preserve"> на </w:t>
      </w:r>
      <w:r w:rsidR="00020489">
        <w:rPr>
          <w:rFonts w:ascii="Times New Roman" w:hAnsi="Times New Roman" w:cs="Times New Roman"/>
          <w:sz w:val="28"/>
          <w:szCs w:val="28"/>
        </w:rPr>
        <w:t>9802,7</w:t>
      </w:r>
      <w:r w:rsidRPr="00C5778A">
        <w:rPr>
          <w:rFonts w:ascii="Times New Roman" w:hAnsi="Times New Roman" w:cs="Times New Roman"/>
          <w:sz w:val="28"/>
          <w:szCs w:val="28"/>
        </w:rPr>
        <w:t xml:space="preserve"> тыс. рублей по сравнению с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72252"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020489">
        <w:rPr>
          <w:rFonts w:ascii="Times New Roman" w:hAnsi="Times New Roman" w:cs="Times New Roman"/>
          <w:sz w:val="28"/>
          <w:szCs w:val="28"/>
        </w:rPr>
        <w:t>28258,6</w:t>
      </w:r>
      <w:r w:rsidR="00E72252" w:rsidRPr="00C5778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C5778A">
        <w:rPr>
          <w:rFonts w:ascii="Times New Roman" w:hAnsi="Times New Roman" w:cs="Times New Roman"/>
          <w:sz w:val="28"/>
          <w:szCs w:val="28"/>
        </w:rPr>
        <w:t>.</w:t>
      </w:r>
    </w:p>
    <w:p w14:paraId="0B01F28B" w14:textId="77777777" w:rsidR="008A3A58" w:rsidRDefault="0010030F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A3A58" w:rsidRPr="00C5778A">
        <w:rPr>
          <w:rFonts w:ascii="Times New Roman" w:hAnsi="Times New Roman" w:cs="Times New Roman"/>
          <w:sz w:val="28"/>
          <w:szCs w:val="28"/>
        </w:rPr>
        <w:t>В ходе проведения контрольн</w:t>
      </w:r>
      <w:r w:rsidR="00816BB9" w:rsidRPr="00C5778A">
        <w:rPr>
          <w:rFonts w:ascii="Times New Roman" w:hAnsi="Times New Roman" w:cs="Times New Roman"/>
          <w:sz w:val="28"/>
          <w:szCs w:val="28"/>
        </w:rPr>
        <w:t>ых</w:t>
      </w:r>
      <w:r w:rsidR="008A3A58" w:rsidRPr="00C577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16BB9" w:rsidRPr="00C5778A">
        <w:rPr>
          <w:rFonts w:ascii="Times New Roman" w:hAnsi="Times New Roman" w:cs="Times New Roman"/>
          <w:sz w:val="28"/>
          <w:szCs w:val="28"/>
        </w:rPr>
        <w:t>й</w:t>
      </w:r>
      <w:r w:rsidR="008A3A58" w:rsidRPr="00C5778A">
        <w:rPr>
          <w:rFonts w:ascii="Times New Roman" w:hAnsi="Times New Roman" w:cs="Times New Roman"/>
          <w:sz w:val="28"/>
          <w:szCs w:val="28"/>
        </w:rPr>
        <w:t xml:space="preserve"> нецелевого расходования бюджетных средств не установлено, информация о правонарушениях, в том числе коррупционного характера, отсутствует</w:t>
      </w:r>
      <w:r w:rsidR="00447438" w:rsidRPr="00C5778A">
        <w:rPr>
          <w:rFonts w:ascii="Times New Roman" w:hAnsi="Times New Roman" w:cs="Times New Roman"/>
          <w:sz w:val="28"/>
          <w:szCs w:val="28"/>
        </w:rPr>
        <w:t>.</w:t>
      </w:r>
    </w:p>
    <w:p w14:paraId="155B6F72" w14:textId="3AE07001" w:rsidR="00EF73A2" w:rsidRPr="00C5778A" w:rsidRDefault="00EF73A2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  По результатам контрольных мероприятий было подготовлено                                </w:t>
      </w:r>
      <w:r w:rsidR="00C5778A">
        <w:rPr>
          <w:rFonts w:ascii="Times New Roman" w:hAnsi="Times New Roman" w:cs="Times New Roman"/>
          <w:sz w:val="28"/>
          <w:szCs w:val="28"/>
        </w:rPr>
        <w:t>3</w:t>
      </w:r>
      <w:r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C5778A">
        <w:rPr>
          <w:rFonts w:ascii="Times New Roman" w:hAnsi="Times New Roman" w:cs="Times New Roman"/>
          <w:sz w:val="28"/>
          <w:szCs w:val="28"/>
        </w:rPr>
        <w:t>три</w:t>
      </w:r>
      <w:r w:rsidRPr="00C5778A">
        <w:rPr>
          <w:rFonts w:ascii="Times New Roman" w:hAnsi="Times New Roman" w:cs="Times New Roman"/>
          <w:sz w:val="28"/>
          <w:szCs w:val="28"/>
        </w:rPr>
        <w:t>) акт</w:t>
      </w:r>
      <w:r w:rsidR="00F221BE" w:rsidRPr="00C5778A">
        <w:rPr>
          <w:rFonts w:ascii="Times New Roman" w:hAnsi="Times New Roman" w:cs="Times New Roman"/>
          <w:sz w:val="28"/>
          <w:szCs w:val="28"/>
        </w:rPr>
        <w:t>а</w:t>
      </w:r>
      <w:r w:rsidR="00C5778A">
        <w:rPr>
          <w:rFonts w:ascii="Times New Roman" w:hAnsi="Times New Roman" w:cs="Times New Roman"/>
          <w:sz w:val="28"/>
          <w:szCs w:val="28"/>
        </w:rPr>
        <w:t>.</w:t>
      </w:r>
    </w:p>
    <w:p w14:paraId="0A7CA777" w14:textId="5F9585A7" w:rsidR="00D470D9" w:rsidRPr="00C5778A" w:rsidRDefault="00955AE1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74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В отчетном году по мероприятиям, проводимым в соответствии с Соглашением </w:t>
      </w:r>
      <w:r w:rsidR="00F1617D" w:rsidRPr="00C5778A">
        <w:rPr>
          <w:rFonts w:ascii="Times New Roman" w:hAnsi="Times New Roman" w:cs="Times New Roman"/>
          <w:sz w:val="28"/>
          <w:szCs w:val="28"/>
        </w:rPr>
        <w:t xml:space="preserve">о передаче полномочий Собранием Представителей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F1617D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Контрольно-счетной палате по осуществлению внешнего муниципального финансового контроля, </w:t>
      </w:r>
      <w:r w:rsidR="00D470D9" w:rsidRPr="00C5778A">
        <w:rPr>
          <w:rFonts w:ascii="Times New Roman" w:hAnsi="Times New Roman" w:cs="Times New Roman"/>
          <w:sz w:val="28"/>
          <w:szCs w:val="28"/>
        </w:rPr>
        <w:t>подготовлено</w:t>
      </w:r>
      <w:r w:rsidR="00BD217E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020489">
        <w:rPr>
          <w:rFonts w:ascii="Times New Roman" w:hAnsi="Times New Roman" w:cs="Times New Roman"/>
          <w:sz w:val="28"/>
          <w:szCs w:val="28"/>
        </w:rPr>
        <w:t>95</w:t>
      </w:r>
      <w:r w:rsidR="004E5518"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F20ECD">
        <w:rPr>
          <w:rFonts w:ascii="Times New Roman" w:hAnsi="Times New Roman" w:cs="Times New Roman"/>
          <w:sz w:val="28"/>
          <w:szCs w:val="28"/>
        </w:rPr>
        <w:t>девяносто пять</w:t>
      </w:r>
      <w:r w:rsidR="00C90F33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BD217E" w:rsidRPr="00C5778A">
        <w:rPr>
          <w:rFonts w:ascii="Times New Roman" w:hAnsi="Times New Roman" w:cs="Times New Roman"/>
          <w:sz w:val="28"/>
          <w:szCs w:val="28"/>
        </w:rPr>
        <w:t>заключений</w:t>
      </w:r>
      <w:r w:rsidR="00B11D7B" w:rsidRPr="00C5778A">
        <w:rPr>
          <w:rFonts w:ascii="Times New Roman" w:hAnsi="Times New Roman" w:cs="Times New Roman"/>
          <w:sz w:val="28"/>
          <w:szCs w:val="28"/>
        </w:rPr>
        <w:t xml:space="preserve"> по результатам </w:t>
      </w:r>
      <w:proofErr w:type="spellStart"/>
      <w:r w:rsidR="00B11D7B" w:rsidRPr="00C5778A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B11D7B" w:rsidRPr="00C5778A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</w:t>
      </w:r>
      <w:r w:rsidR="00D470D9" w:rsidRPr="00C5778A">
        <w:rPr>
          <w:rFonts w:ascii="Times New Roman" w:hAnsi="Times New Roman" w:cs="Times New Roman"/>
          <w:sz w:val="28"/>
          <w:szCs w:val="28"/>
        </w:rPr>
        <w:t>:</w:t>
      </w:r>
    </w:p>
    <w:p w14:paraId="5AECA92A" w14:textId="348BA66F" w:rsidR="00D470D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489">
        <w:rPr>
          <w:rFonts w:ascii="Times New Roman" w:hAnsi="Times New Roman" w:cs="Times New Roman"/>
          <w:sz w:val="28"/>
          <w:szCs w:val="28"/>
        </w:rPr>
        <w:t>11</w:t>
      </w:r>
      <w:r w:rsidR="004E5518"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F20ECD">
        <w:rPr>
          <w:rFonts w:ascii="Times New Roman" w:hAnsi="Times New Roman" w:cs="Times New Roman"/>
          <w:sz w:val="28"/>
          <w:szCs w:val="28"/>
        </w:rPr>
        <w:t>одиннадцать</w:t>
      </w:r>
      <w:r w:rsidR="00FA66E7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D470D9" w:rsidRPr="00C5778A">
        <w:rPr>
          <w:rFonts w:ascii="Times New Roman" w:hAnsi="Times New Roman" w:cs="Times New Roman"/>
          <w:sz w:val="28"/>
          <w:szCs w:val="28"/>
        </w:rPr>
        <w:t>заключени</w:t>
      </w:r>
      <w:r w:rsidR="00FA66E7" w:rsidRPr="00C5778A">
        <w:rPr>
          <w:rFonts w:ascii="Times New Roman" w:hAnsi="Times New Roman" w:cs="Times New Roman"/>
          <w:sz w:val="28"/>
          <w:szCs w:val="28"/>
        </w:rPr>
        <w:t>й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FA66E7" w:rsidRPr="00C5778A">
        <w:rPr>
          <w:rFonts w:ascii="Times New Roman" w:hAnsi="Times New Roman" w:cs="Times New Roman"/>
          <w:sz w:val="28"/>
          <w:szCs w:val="28"/>
        </w:rPr>
        <w:t>к</w:t>
      </w:r>
      <w:r w:rsidR="00D470D9" w:rsidRPr="00C5778A">
        <w:rPr>
          <w:rFonts w:ascii="Times New Roman" w:hAnsi="Times New Roman" w:cs="Times New Roman"/>
          <w:sz w:val="28"/>
          <w:szCs w:val="28"/>
        </w:rPr>
        <w:t> проект</w:t>
      </w:r>
      <w:r w:rsidR="00FA66E7" w:rsidRPr="00C5778A">
        <w:rPr>
          <w:rFonts w:ascii="Times New Roman" w:hAnsi="Times New Roman" w:cs="Times New Roman"/>
          <w:sz w:val="28"/>
          <w:szCs w:val="28"/>
        </w:rPr>
        <w:t>ам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66E7" w:rsidRPr="00C5778A">
        <w:rPr>
          <w:rFonts w:ascii="Times New Roman" w:hAnsi="Times New Roman" w:cs="Times New Roman"/>
          <w:sz w:val="28"/>
          <w:szCs w:val="28"/>
        </w:rPr>
        <w:t>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D470D9" w:rsidRPr="00C5778A">
        <w:rPr>
          <w:rFonts w:ascii="Times New Roman" w:hAnsi="Times New Roman" w:cs="Times New Roman"/>
          <w:sz w:val="28"/>
          <w:szCs w:val="28"/>
        </w:rPr>
        <w:t>сельск</w:t>
      </w:r>
      <w:r w:rsidR="00FA66E7" w:rsidRPr="00C5778A">
        <w:rPr>
          <w:rFonts w:ascii="Times New Roman" w:hAnsi="Times New Roman" w:cs="Times New Roman"/>
          <w:sz w:val="28"/>
          <w:szCs w:val="28"/>
        </w:rPr>
        <w:t>их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6E7" w:rsidRPr="00C5778A">
        <w:rPr>
          <w:rFonts w:ascii="Times New Roman" w:hAnsi="Times New Roman" w:cs="Times New Roman"/>
          <w:sz w:val="28"/>
          <w:szCs w:val="28"/>
        </w:rPr>
        <w:t>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7344FD" w:rsidRPr="00C5778A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344FD" w:rsidRPr="00C5778A">
        <w:rPr>
          <w:rFonts w:ascii="Times New Roman" w:hAnsi="Times New Roman" w:cs="Times New Roman"/>
          <w:sz w:val="28"/>
          <w:szCs w:val="28"/>
        </w:rPr>
        <w:t>сельск</w:t>
      </w:r>
      <w:r w:rsidR="002E4514" w:rsidRPr="00C5778A">
        <w:rPr>
          <w:rFonts w:ascii="Times New Roman" w:hAnsi="Times New Roman" w:cs="Times New Roman"/>
          <w:sz w:val="28"/>
          <w:szCs w:val="28"/>
        </w:rPr>
        <w:t>их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4514" w:rsidRPr="00C5778A">
        <w:rPr>
          <w:rFonts w:ascii="Times New Roman" w:hAnsi="Times New Roman" w:cs="Times New Roman"/>
          <w:sz w:val="28"/>
          <w:szCs w:val="28"/>
        </w:rPr>
        <w:t>й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4452" w:rsidRPr="00C5778A">
        <w:rPr>
          <w:rFonts w:ascii="Times New Roman" w:hAnsi="Times New Roman" w:cs="Times New Roman"/>
          <w:sz w:val="28"/>
          <w:szCs w:val="28"/>
        </w:rPr>
        <w:t>2025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и 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2026</w:t>
      </w:r>
      <w:r w:rsidR="007344FD" w:rsidRPr="00C5778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B45BA" w:rsidRPr="00C5778A">
        <w:rPr>
          <w:rFonts w:ascii="Times New Roman" w:hAnsi="Times New Roman" w:cs="Times New Roman"/>
          <w:sz w:val="28"/>
          <w:szCs w:val="28"/>
        </w:rPr>
        <w:t>»</w:t>
      </w:r>
      <w:r w:rsidR="004A32F9" w:rsidRPr="00C5778A">
        <w:rPr>
          <w:rFonts w:ascii="Times New Roman" w:hAnsi="Times New Roman" w:cs="Times New Roman"/>
          <w:sz w:val="28"/>
          <w:szCs w:val="28"/>
        </w:rPr>
        <w:t>;</w:t>
      </w:r>
    </w:p>
    <w:p w14:paraId="44229616" w14:textId="6C7CC72A" w:rsidR="004A32F9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D8B" w:rsidRPr="00C5778A">
        <w:rPr>
          <w:rFonts w:ascii="Times New Roman" w:hAnsi="Times New Roman" w:cs="Times New Roman"/>
          <w:sz w:val="28"/>
          <w:szCs w:val="28"/>
        </w:rPr>
        <w:t>4</w:t>
      </w:r>
      <w:r w:rsidR="00020489">
        <w:rPr>
          <w:rFonts w:ascii="Times New Roman" w:hAnsi="Times New Roman" w:cs="Times New Roman"/>
          <w:sz w:val="28"/>
          <w:szCs w:val="28"/>
        </w:rPr>
        <w:t>0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2D7A77" w:rsidRPr="00C5778A">
        <w:rPr>
          <w:rFonts w:ascii="Times New Roman" w:hAnsi="Times New Roman" w:cs="Times New Roman"/>
          <w:sz w:val="28"/>
          <w:szCs w:val="28"/>
        </w:rPr>
        <w:t xml:space="preserve"> (сорок) 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заключений на проекты Решений Собрания Представителей </w:t>
      </w:r>
      <w:r w:rsidR="0000493E" w:rsidRPr="00C5778A">
        <w:rPr>
          <w:rFonts w:ascii="Times New Roman" w:hAnsi="Times New Roman" w:cs="Times New Roman"/>
          <w:sz w:val="28"/>
          <w:szCs w:val="28"/>
        </w:rPr>
        <w:t>сельских поселений мун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Решение Собрания Представителей </w:t>
      </w:r>
      <w:r w:rsidR="0000493E" w:rsidRPr="00C5778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«О бюджете </w:t>
      </w:r>
      <w:r w:rsidR="0000493E" w:rsidRPr="00C5778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и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2025</w:t>
      </w:r>
      <w:r w:rsidR="004A32F9" w:rsidRPr="00C5778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14:paraId="7DE49E0F" w14:textId="3A86C114" w:rsidR="009428C3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489">
        <w:rPr>
          <w:rFonts w:ascii="Times New Roman" w:hAnsi="Times New Roman" w:cs="Times New Roman"/>
          <w:sz w:val="28"/>
          <w:szCs w:val="28"/>
        </w:rPr>
        <w:t>33</w:t>
      </w:r>
      <w:r w:rsidR="009428C3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877F4B" w:rsidRPr="00C5778A">
        <w:rPr>
          <w:rFonts w:ascii="Times New Roman" w:hAnsi="Times New Roman" w:cs="Times New Roman"/>
          <w:sz w:val="28"/>
          <w:szCs w:val="28"/>
        </w:rPr>
        <w:t>(</w:t>
      </w:r>
      <w:r w:rsidR="00F20ECD">
        <w:rPr>
          <w:rFonts w:ascii="Times New Roman" w:hAnsi="Times New Roman" w:cs="Times New Roman"/>
          <w:sz w:val="28"/>
          <w:szCs w:val="28"/>
        </w:rPr>
        <w:t>тридцать три</w:t>
      </w:r>
      <w:r w:rsidR="00877F4B" w:rsidRPr="00C5778A">
        <w:rPr>
          <w:rFonts w:ascii="Times New Roman" w:hAnsi="Times New Roman" w:cs="Times New Roman"/>
          <w:sz w:val="28"/>
          <w:szCs w:val="28"/>
        </w:rPr>
        <w:t xml:space="preserve">) </w:t>
      </w:r>
      <w:r w:rsidR="009428C3" w:rsidRPr="00C5778A">
        <w:rPr>
          <w:rFonts w:ascii="Times New Roman" w:hAnsi="Times New Roman" w:cs="Times New Roman"/>
          <w:sz w:val="28"/>
          <w:szCs w:val="28"/>
        </w:rPr>
        <w:t>заключени</w:t>
      </w:r>
      <w:r w:rsidR="004B5B58" w:rsidRPr="00C5778A">
        <w:rPr>
          <w:rFonts w:ascii="Times New Roman" w:hAnsi="Times New Roman" w:cs="Times New Roman"/>
          <w:sz w:val="28"/>
          <w:szCs w:val="28"/>
        </w:rPr>
        <w:t>й по</w:t>
      </w:r>
      <w:r w:rsidR="009428C3" w:rsidRPr="00C5778A">
        <w:rPr>
          <w:rFonts w:ascii="Times New Roman" w:hAnsi="Times New Roman" w:cs="Times New Roman"/>
          <w:sz w:val="28"/>
          <w:szCs w:val="28"/>
        </w:rPr>
        <w:t xml:space="preserve"> исполнению бюджета </w:t>
      </w:r>
      <w:r w:rsidR="004B5B58" w:rsidRPr="00C5778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428C3" w:rsidRPr="00C577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5B58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428C3" w:rsidRPr="00C5778A">
        <w:rPr>
          <w:rFonts w:ascii="Times New Roman" w:hAnsi="Times New Roman" w:cs="Times New Roman"/>
          <w:sz w:val="28"/>
          <w:szCs w:val="28"/>
        </w:rPr>
        <w:t xml:space="preserve">за </w:t>
      </w:r>
      <w:r w:rsidR="00434649" w:rsidRPr="00C5778A">
        <w:rPr>
          <w:rFonts w:ascii="Times New Roman" w:hAnsi="Times New Roman" w:cs="Times New Roman"/>
          <w:sz w:val="28"/>
          <w:szCs w:val="28"/>
        </w:rPr>
        <w:t>1 квартал,</w:t>
      </w:r>
      <w:r w:rsidR="009428C3" w:rsidRPr="00C5778A">
        <w:rPr>
          <w:rFonts w:ascii="Times New Roman" w:hAnsi="Times New Roman" w:cs="Times New Roman"/>
          <w:sz w:val="28"/>
          <w:szCs w:val="28"/>
        </w:rPr>
        <w:t xml:space="preserve">1 полугодие и 9 месяцев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6909E02" w14:textId="1D5B40FF" w:rsidR="00E41864" w:rsidRPr="00C5778A" w:rsidRDefault="00C5778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489">
        <w:rPr>
          <w:rFonts w:ascii="Times New Roman" w:hAnsi="Times New Roman" w:cs="Times New Roman"/>
          <w:sz w:val="28"/>
          <w:szCs w:val="28"/>
        </w:rPr>
        <w:t>11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F20ECD">
        <w:rPr>
          <w:rFonts w:ascii="Times New Roman" w:hAnsi="Times New Roman" w:cs="Times New Roman"/>
          <w:sz w:val="28"/>
          <w:szCs w:val="28"/>
        </w:rPr>
        <w:t>одиннадцать</w:t>
      </w:r>
      <w:r w:rsidR="00E41864" w:rsidRPr="00C5778A">
        <w:rPr>
          <w:rFonts w:ascii="Times New Roman" w:hAnsi="Times New Roman" w:cs="Times New Roman"/>
          <w:sz w:val="28"/>
          <w:szCs w:val="28"/>
        </w:rPr>
        <w:t>) заключени</w:t>
      </w:r>
      <w:r w:rsidR="001D7E01" w:rsidRPr="00C5778A">
        <w:rPr>
          <w:rFonts w:ascii="Times New Roman" w:hAnsi="Times New Roman" w:cs="Times New Roman"/>
          <w:sz w:val="28"/>
          <w:szCs w:val="28"/>
        </w:rPr>
        <w:t>й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по результатам внешней проверки годов</w:t>
      </w:r>
      <w:r w:rsidR="001D7E01" w:rsidRPr="00C5778A">
        <w:rPr>
          <w:rFonts w:ascii="Times New Roman" w:hAnsi="Times New Roman" w:cs="Times New Roman"/>
          <w:sz w:val="28"/>
          <w:szCs w:val="28"/>
        </w:rPr>
        <w:t>ых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D7E01" w:rsidRPr="00C5778A">
        <w:rPr>
          <w:rFonts w:ascii="Times New Roman" w:hAnsi="Times New Roman" w:cs="Times New Roman"/>
          <w:sz w:val="28"/>
          <w:szCs w:val="28"/>
        </w:rPr>
        <w:t>ов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1D7E01" w:rsidRPr="00C5778A"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E41864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2022</w:t>
      </w:r>
      <w:r w:rsidR="002314DF" w:rsidRPr="00C5778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409704" w14:textId="52993A28" w:rsidR="00D470D9" w:rsidRPr="00C5778A" w:rsidRDefault="00D470D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и Регламентом Контрольно-счетной палаты, в установленном </w:t>
      </w:r>
      <w:r w:rsidR="00565BCC" w:rsidRPr="00C5778A">
        <w:rPr>
          <w:rFonts w:ascii="Times New Roman" w:hAnsi="Times New Roman" w:cs="Times New Roman"/>
          <w:sz w:val="28"/>
          <w:szCs w:val="28"/>
        </w:rPr>
        <w:t>порядке, заключения</w:t>
      </w:r>
      <w:r w:rsidR="002371B0" w:rsidRPr="00C5778A">
        <w:rPr>
          <w:rFonts w:ascii="Times New Roman" w:hAnsi="Times New Roman" w:cs="Times New Roman"/>
          <w:sz w:val="28"/>
          <w:szCs w:val="28"/>
        </w:rPr>
        <w:t xml:space="preserve">, акта </w:t>
      </w:r>
      <w:r w:rsidR="00921A62" w:rsidRPr="00C5778A">
        <w:rPr>
          <w:rFonts w:ascii="Times New Roman" w:hAnsi="Times New Roman" w:cs="Times New Roman"/>
          <w:sz w:val="28"/>
          <w:szCs w:val="28"/>
        </w:rPr>
        <w:t xml:space="preserve">по результатам контрольных и </w:t>
      </w:r>
      <w:proofErr w:type="spellStart"/>
      <w:r w:rsidR="00921A62" w:rsidRPr="00C5778A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921A62" w:rsidRPr="00C5778A">
        <w:rPr>
          <w:rFonts w:ascii="Times New Roman" w:hAnsi="Times New Roman" w:cs="Times New Roman"/>
          <w:sz w:val="28"/>
          <w:szCs w:val="28"/>
        </w:rPr>
        <w:t xml:space="preserve"> – аналитических </w:t>
      </w:r>
      <w:r w:rsidR="00565BCC" w:rsidRPr="00C5778A">
        <w:rPr>
          <w:rFonts w:ascii="Times New Roman" w:hAnsi="Times New Roman" w:cs="Times New Roman"/>
          <w:sz w:val="28"/>
          <w:szCs w:val="28"/>
        </w:rPr>
        <w:t>мероприятий направлялись</w:t>
      </w:r>
      <w:r w:rsidRPr="00C5778A">
        <w:rPr>
          <w:rFonts w:ascii="Times New Roman" w:hAnsi="Times New Roman" w:cs="Times New Roman"/>
          <w:sz w:val="28"/>
          <w:szCs w:val="28"/>
        </w:rPr>
        <w:t xml:space="preserve"> в Собрание </w:t>
      </w:r>
      <w:r w:rsidR="006F6690" w:rsidRPr="00C5778A">
        <w:rPr>
          <w:rFonts w:ascii="Times New Roman" w:hAnsi="Times New Roman" w:cs="Times New Roman"/>
          <w:sz w:val="28"/>
          <w:szCs w:val="28"/>
        </w:rPr>
        <w:t>П</w:t>
      </w:r>
      <w:r w:rsidRPr="00C5778A">
        <w:rPr>
          <w:rFonts w:ascii="Times New Roman" w:hAnsi="Times New Roman" w:cs="Times New Roman"/>
          <w:sz w:val="28"/>
          <w:szCs w:val="28"/>
        </w:rPr>
        <w:t xml:space="preserve">редставителей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, Главе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>.</w:t>
      </w:r>
    </w:p>
    <w:p w14:paraId="7EA83DAD" w14:textId="08AC9477" w:rsidR="00D470D9" w:rsidRPr="00C5778A" w:rsidRDefault="00373F04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передаче полномочий Собранием Представителей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Контрольно-счетной палате по осуществлению внешнего муниципального финансового контроля,</w:t>
      </w:r>
      <w:r w:rsidR="006F6690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D470D9" w:rsidRPr="00C5778A">
        <w:rPr>
          <w:rFonts w:ascii="Times New Roman" w:hAnsi="Times New Roman" w:cs="Times New Roman"/>
          <w:sz w:val="28"/>
          <w:szCs w:val="28"/>
        </w:rPr>
        <w:t>зак</w:t>
      </w:r>
      <w:r w:rsidR="006F6690" w:rsidRPr="00C5778A">
        <w:rPr>
          <w:rFonts w:ascii="Times New Roman" w:hAnsi="Times New Roman" w:cs="Times New Roman"/>
          <w:sz w:val="28"/>
          <w:szCs w:val="28"/>
        </w:rPr>
        <w:t>лючения по результатам</w:t>
      </w:r>
      <w:r w:rsidR="00D470D9" w:rsidRPr="00C577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470D9" w:rsidRPr="00C5778A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470D9" w:rsidRPr="00C5778A">
        <w:rPr>
          <w:rFonts w:ascii="Times New Roman" w:hAnsi="Times New Roman" w:cs="Times New Roman"/>
          <w:sz w:val="28"/>
          <w:szCs w:val="28"/>
        </w:rPr>
        <w:t xml:space="preserve"> – аналитических </w:t>
      </w:r>
      <w:r w:rsidR="002D414E" w:rsidRPr="00C5778A">
        <w:rPr>
          <w:rFonts w:ascii="Times New Roman" w:hAnsi="Times New Roman" w:cs="Times New Roman"/>
          <w:sz w:val="28"/>
          <w:szCs w:val="28"/>
        </w:rPr>
        <w:t>мероприятий направлялись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в </w:t>
      </w:r>
      <w:r w:rsidR="004E5518" w:rsidRPr="00C5778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E5518" w:rsidRPr="00C5778A">
        <w:rPr>
          <w:rFonts w:ascii="Times New Roman" w:hAnsi="Times New Roman" w:cs="Times New Roman"/>
          <w:sz w:val="28"/>
          <w:szCs w:val="28"/>
        </w:rPr>
        <w:t>поселений и Главам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>.</w:t>
      </w:r>
    </w:p>
    <w:p w14:paraId="17530365" w14:textId="7A09FC8F" w:rsidR="00D72363" w:rsidRPr="00C5778A" w:rsidRDefault="00D72363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году проводилась работа по разработке документации, регламентирующая деятельность Контрольно-счетной палаты.</w:t>
      </w:r>
    </w:p>
    <w:p w14:paraId="1EA1A830" w14:textId="443C44FC" w:rsidR="002D414E" w:rsidRPr="00C5778A" w:rsidRDefault="00D470D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в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2D414E" w:rsidRPr="00C5778A">
        <w:rPr>
          <w:rFonts w:ascii="Times New Roman" w:hAnsi="Times New Roman" w:cs="Times New Roman"/>
          <w:sz w:val="28"/>
          <w:szCs w:val="28"/>
        </w:rPr>
        <w:t>году осуществлялось</w:t>
      </w:r>
      <w:r w:rsidRPr="00C5778A">
        <w:rPr>
          <w:rFonts w:ascii="Times New Roman" w:hAnsi="Times New Roman" w:cs="Times New Roman"/>
          <w:sz w:val="28"/>
          <w:szCs w:val="28"/>
        </w:rPr>
        <w:t xml:space="preserve"> взаимодействие с представите</w:t>
      </w:r>
      <w:r w:rsidR="008D60B9" w:rsidRPr="00C5778A">
        <w:rPr>
          <w:rFonts w:ascii="Times New Roman" w:hAnsi="Times New Roman" w:cs="Times New Roman"/>
          <w:sz w:val="28"/>
          <w:szCs w:val="28"/>
        </w:rPr>
        <w:t xml:space="preserve">льной и исполнительной властью </w:t>
      </w:r>
      <w:r w:rsidRPr="00C577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602BF" w14:textId="5772B5EE" w:rsidR="00D470D9" w:rsidRPr="00C5778A" w:rsidRDefault="00D470D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Контрольно-счетная палата участвовала в заседаниях Собрания </w:t>
      </w:r>
      <w:r w:rsidR="0007637F" w:rsidRPr="00C5778A">
        <w:rPr>
          <w:rFonts w:ascii="Times New Roman" w:hAnsi="Times New Roman" w:cs="Times New Roman"/>
          <w:sz w:val="28"/>
          <w:szCs w:val="28"/>
        </w:rPr>
        <w:t>П</w:t>
      </w:r>
      <w:r w:rsidRPr="00C5778A">
        <w:rPr>
          <w:rFonts w:ascii="Times New Roman" w:hAnsi="Times New Roman" w:cs="Times New Roman"/>
          <w:sz w:val="28"/>
          <w:szCs w:val="28"/>
        </w:rPr>
        <w:t>редставителей муниципального района</w:t>
      </w:r>
      <w:r w:rsidR="001507A8" w:rsidRPr="00C5778A">
        <w:rPr>
          <w:rFonts w:ascii="Times New Roman" w:hAnsi="Times New Roman" w:cs="Times New Roman"/>
          <w:sz w:val="28"/>
          <w:szCs w:val="28"/>
        </w:rPr>
        <w:t xml:space="preserve"> (</w:t>
      </w:r>
      <w:r w:rsidR="00012E72" w:rsidRPr="00C5778A">
        <w:rPr>
          <w:rFonts w:ascii="Times New Roman" w:hAnsi="Times New Roman" w:cs="Times New Roman"/>
          <w:sz w:val="28"/>
          <w:szCs w:val="28"/>
        </w:rPr>
        <w:t>5</w:t>
      </w:r>
      <w:r w:rsidR="001507A8" w:rsidRPr="00C5778A">
        <w:rPr>
          <w:rFonts w:ascii="Times New Roman" w:hAnsi="Times New Roman" w:cs="Times New Roman"/>
          <w:sz w:val="28"/>
          <w:szCs w:val="28"/>
        </w:rPr>
        <w:t xml:space="preserve"> ед.)</w:t>
      </w:r>
      <w:r w:rsidR="00012E72" w:rsidRPr="00C5778A">
        <w:rPr>
          <w:rFonts w:ascii="Times New Roman" w:hAnsi="Times New Roman" w:cs="Times New Roman"/>
          <w:sz w:val="28"/>
          <w:szCs w:val="28"/>
        </w:rPr>
        <w:t>.</w:t>
      </w:r>
    </w:p>
    <w:p w14:paraId="6F94370B" w14:textId="4FA7F9BC" w:rsidR="00657817" w:rsidRPr="00C5778A" w:rsidRDefault="001253A6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D470D9" w:rsidRPr="00C5778A">
        <w:rPr>
          <w:rFonts w:ascii="Times New Roman" w:hAnsi="Times New Roman" w:cs="Times New Roman"/>
          <w:sz w:val="28"/>
          <w:szCs w:val="28"/>
        </w:rPr>
        <w:t>К</w:t>
      </w:r>
      <w:r w:rsidR="008D24CC" w:rsidRPr="00C5778A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8D24CC" w:rsidRPr="00C5778A">
        <w:rPr>
          <w:rFonts w:ascii="Times New Roman" w:hAnsi="Times New Roman" w:cs="Times New Roman"/>
          <w:sz w:val="28"/>
          <w:szCs w:val="28"/>
        </w:rPr>
        <w:t xml:space="preserve"> – счетной палатой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8D24CC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осуществлялось взаимодействие со Счетной палатой Самарской области в </w:t>
      </w:r>
      <w:r w:rsidR="00565BCC" w:rsidRPr="00C5778A">
        <w:rPr>
          <w:rFonts w:ascii="Times New Roman" w:hAnsi="Times New Roman" w:cs="Times New Roman"/>
          <w:sz w:val="28"/>
          <w:szCs w:val="28"/>
        </w:rPr>
        <w:t>рамках оказания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Счетной палатой Самарской области методологичес</w:t>
      </w:r>
      <w:r w:rsidR="008D24CC" w:rsidRPr="00C5778A">
        <w:rPr>
          <w:rFonts w:ascii="Times New Roman" w:hAnsi="Times New Roman" w:cs="Times New Roman"/>
          <w:sz w:val="28"/>
          <w:szCs w:val="28"/>
        </w:rPr>
        <w:t xml:space="preserve">кой и организационной поддержки, с иными органами местного самоуправления муниципального образования, с </w:t>
      </w:r>
      <w:r w:rsidR="003864C1" w:rsidRPr="00C5778A">
        <w:rPr>
          <w:rFonts w:ascii="Times New Roman" w:hAnsi="Times New Roman" w:cs="Times New Roman"/>
          <w:sz w:val="28"/>
          <w:szCs w:val="28"/>
        </w:rPr>
        <w:t>К</w:t>
      </w:r>
      <w:r w:rsidR="008D24CC" w:rsidRPr="00C5778A">
        <w:rPr>
          <w:rFonts w:ascii="Times New Roman" w:hAnsi="Times New Roman" w:cs="Times New Roman"/>
          <w:sz w:val="28"/>
          <w:szCs w:val="28"/>
        </w:rPr>
        <w:t xml:space="preserve">онтрольно-счетными </w:t>
      </w:r>
      <w:r w:rsidR="00565BCC" w:rsidRPr="00C5778A">
        <w:rPr>
          <w:rFonts w:ascii="Times New Roman" w:hAnsi="Times New Roman" w:cs="Times New Roman"/>
          <w:sz w:val="28"/>
          <w:szCs w:val="28"/>
        </w:rPr>
        <w:t>органами других</w:t>
      </w:r>
      <w:r w:rsidR="008D24CC" w:rsidRPr="00C5778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Самарской области.</w:t>
      </w:r>
      <w:r w:rsidR="001611F0" w:rsidRPr="00C577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0A326" w14:textId="77777777" w:rsidR="001611F0" w:rsidRPr="00C5778A" w:rsidRDefault="003838CD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Принимала участие в рамках обучающих мероприятий Союза муниципальных контрольно-счетных органов на семинарах и круглых столах в режиме видео-конференц-связи.</w:t>
      </w:r>
    </w:p>
    <w:p w14:paraId="7A459E21" w14:textId="4ECB3977" w:rsidR="00FB78CB" w:rsidRPr="005D552D" w:rsidRDefault="00D1353D" w:rsidP="00FB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передаче полномочий Собранием Представителей сельских поселений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Контрольно-счетной палате по осуществлению внешнего муниципального финансового контроля,</w:t>
      </w:r>
      <w:r w:rsidR="006E6EB8" w:rsidRPr="00C5778A"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6E6EB8" w:rsidRPr="00C5778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6E6EB8" w:rsidRPr="00C5778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E6EB8" w:rsidRPr="00C5778A">
        <w:rPr>
          <w:rFonts w:ascii="Times New Roman" w:hAnsi="Times New Roman" w:cs="Times New Roman"/>
          <w:sz w:val="28"/>
          <w:szCs w:val="28"/>
        </w:rPr>
        <w:t xml:space="preserve"> – счетной палатой доведен до представительного органа и администрации сельских поселений </w:t>
      </w:r>
      <w:r w:rsidR="006E6EB8" w:rsidRPr="00FB78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4452" w:rsidRPr="00FB78C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6EB8" w:rsidRPr="00FB78CB">
        <w:rPr>
          <w:rFonts w:ascii="Times New Roman" w:hAnsi="Times New Roman" w:cs="Times New Roman"/>
          <w:sz w:val="28"/>
          <w:szCs w:val="28"/>
        </w:rPr>
        <w:t xml:space="preserve"> Самарской области  расчетный объем межбюджетных трансфертов на осуществление полномочий  по внешнему муниципальному финансовому контролю</w:t>
      </w:r>
      <w:r w:rsidR="00FB78CB">
        <w:rPr>
          <w:rFonts w:ascii="Times New Roman" w:hAnsi="Times New Roman" w:cs="Times New Roman"/>
          <w:sz w:val="28"/>
          <w:szCs w:val="28"/>
        </w:rPr>
        <w:t>.</w:t>
      </w:r>
      <w:r w:rsidR="006E6EB8" w:rsidRPr="00FB78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CFD39" w14:textId="2BBECD91" w:rsidR="00BE07D5" w:rsidRPr="00C5778A" w:rsidRDefault="00651824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Согласно Решению Собрания Представителей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27389">
        <w:rPr>
          <w:rFonts w:ascii="Times New Roman" w:hAnsi="Times New Roman" w:cs="Times New Roman"/>
          <w:sz w:val="28"/>
          <w:szCs w:val="28"/>
        </w:rPr>
        <w:t xml:space="preserve">№ </w:t>
      </w:r>
      <w:r w:rsidR="00B93B5F">
        <w:rPr>
          <w:rFonts w:ascii="Times New Roman" w:hAnsi="Times New Roman" w:cs="Times New Roman"/>
          <w:sz w:val="28"/>
          <w:szCs w:val="28"/>
        </w:rPr>
        <w:t>2</w:t>
      </w:r>
      <w:r w:rsidR="00727389" w:rsidRPr="00727389">
        <w:rPr>
          <w:rFonts w:ascii="Times New Roman" w:hAnsi="Times New Roman" w:cs="Times New Roman"/>
          <w:sz w:val="28"/>
          <w:szCs w:val="28"/>
        </w:rPr>
        <w:t>87</w:t>
      </w:r>
      <w:r w:rsidRPr="00727389">
        <w:rPr>
          <w:rFonts w:ascii="Times New Roman" w:hAnsi="Times New Roman" w:cs="Times New Roman"/>
          <w:sz w:val="28"/>
          <w:szCs w:val="28"/>
        </w:rPr>
        <w:t xml:space="preserve"> от </w:t>
      </w:r>
      <w:r w:rsidR="00727389" w:rsidRPr="00727389">
        <w:rPr>
          <w:rFonts w:ascii="Times New Roman" w:hAnsi="Times New Roman" w:cs="Times New Roman"/>
          <w:sz w:val="28"/>
          <w:szCs w:val="28"/>
        </w:rPr>
        <w:t>17</w:t>
      </w:r>
      <w:r w:rsidRPr="00727389">
        <w:rPr>
          <w:rFonts w:ascii="Times New Roman" w:hAnsi="Times New Roman" w:cs="Times New Roman"/>
          <w:sz w:val="28"/>
          <w:szCs w:val="28"/>
        </w:rPr>
        <w:t xml:space="preserve"> </w:t>
      </w:r>
      <w:r w:rsidR="00B93B5F">
        <w:rPr>
          <w:rFonts w:ascii="Times New Roman" w:hAnsi="Times New Roman" w:cs="Times New Roman"/>
          <w:sz w:val="28"/>
          <w:szCs w:val="28"/>
        </w:rPr>
        <w:t>февраля</w:t>
      </w:r>
      <w:r w:rsidRPr="00727389">
        <w:rPr>
          <w:rFonts w:ascii="Times New Roman" w:hAnsi="Times New Roman" w:cs="Times New Roman"/>
          <w:sz w:val="28"/>
          <w:szCs w:val="28"/>
        </w:rPr>
        <w:t xml:space="preserve"> </w:t>
      </w:r>
      <w:r w:rsidR="00604452" w:rsidRPr="00727389">
        <w:rPr>
          <w:rFonts w:ascii="Times New Roman" w:hAnsi="Times New Roman" w:cs="Times New Roman"/>
          <w:sz w:val="28"/>
          <w:szCs w:val="28"/>
        </w:rPr>
        <w:t>20</w:t>
      </w:r>
      <w:r w:rsidR="00727389" w:rsidRPr="00727389">
        <w:rPr>
          <w:rFonts w:ascii="Times New Roman" w:hAnsi="Times New Roman" w:cs="Times New Roman"/>
          <w:sz w:val="28"/>
          <w:szCs w:val="28"/>
        </w:rPr>
        <w:t>15</w:t>
      </w:r>
      <w:r w:rsidRPr="007273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778A">
        <w:rPr>
          <w:rFonts w:ascii="Times New Roman" w:hAnsi="Times New Roman" w:cs="Times New Roman"/>
          <w:sz w:val="28"/>
          <w:szCs w:val="28"/>
        </w:rPr>
        <w:t xml:space="preserve"> «Об одобрении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проектов соглашений о передаче полномочий Собраниями представителей сельских поселений </w:t>
      </w:r>
      <w:r w:rsidR="00FB78CB">
        <w:rPr>
          <w:rFonts w:ascii="Times New Roman" w:hAnsi="Times New Roman" w:cs="Times New Roman"/>
          <w:sz w:val="28"/>
          <w:szCs w:val="28"/>
        </w:rPr>
        <w:t>Челно-Вершины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8CB">
        <w:rPr>
          <w:rFonts w:ascii="Times New Roman" w:hAnsi="Times New Roman" w:cs="Times New Roman"/>
          <w:sz w:val="28"/>
          <w:szCs w:val="28"/>
        </w:rPr>
        <w:t>Девлезеркино,Красный</w:t>
      </w:r>
      <w:proofErr w:type="spellEnd"/>
      <w:r w:rsidR="00FB78CB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, </w:t>
      </w:r>
      <w:r w:rsidR="00FB78CB">
        <w:rPr>
          <w:rFonts w:ascii="Times New Roman" w:hAnsi="Times New Roman" w:cs="Times New Roman"/>
          <w:sz w:val="28"/>
          <w:szCs w:val="28"/>
        </w:rPr>
        <w:t>Каменный Брод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83" w:rsidRPr="00C5778A">
        <w:rPr>
          <w:rFonts w:ascii="Times New Roman" w:hAnsi="Times New Roman" w:cs="Times New Roman"/>
          <w:sz w:val="28"/>
          <w:szCs w:val="28"/>
        </w:rPr>
        <w:t>Красно</w:t>
      </w:r>
      <w:r w:rsidR="00FB78CB">
        <w:rPr>
          <w:rFonts w:ascii="Times New Roman" w:hAnsi="Times New Roman" w:cs="Times New Roman"/>
          <w:sz w:val="28"/>
          <w:szCs w:val="28"/>
        </w:rPr>
        <w:t>яриха</w:t>
      </w:r>
      <w:proofErr w:type="spellEnd"/>
      <w:r w:rsidR="00FB78CB">
        <w:rPr>
          <w:rFonts w:ascii="Times New Roman" w:hAnsi="Times New Roman" w:cs="Times New Roman"/>
          <w:sz w:val="28"/>
          <w:szCs w:val="28"/>
        </w:rPr>
        <w:t xml:space="preserve">, Новое </w:t>
      </w:r>
      <w:proofErr w:type="spellStart"/>
      <w:r w:rsidR="00FB78CB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FB78CB">
        <w:rPr>
          <w:rFonts w:ascii="Times New Roman" w:hAnsi="Times New Roman" w:cs="Times New Roman"/>
          <w:sz w:val="28"/>
          <w:szCs w:val="28"/>
        </w:rPr>
        <w:t>,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FB78CB" w:rsidRPr="00FB78CB">
        <w:rPr>
          <w:rFonts w:ascii="Times New Roman" w:hAnsi="Times New Roman" w:cs="Times New Roman"/>
          <w:sz w:val="28"/>
          <w:szCs w:val="28"/>
        </w:rPr>
        <w:t xml:space="preserve">Озерки, </w:t>
      </w:r>
      <w:proofErr w:type="spellStart"/>
      <w:r w:rsidR="00FB78CB" w:rsidRPr="00FB78C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B78CB" w:rsidRPr="00FB7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8CB" w:rsidRPr="00FB78CB">
        <w:rPr>
          <w:rFonts w:ascii="Times New Roman" w:hAnsi="Times New Roman" w:cs="Times New Roman"/>
          <w:sz w:val="28"/>
          <w:szCs w:val="28"/>
        </w:rPr>
        <w:t>Токмакла</w:t>
      </w:r>
      <w:proofErr w:type="spellEnd"/>
      <w:r w:rsidR="00FB78CB" w:rsidRPr="00FB78CB">
        <w:rPr>
          <w:rFonts w:ascii="Times New Roman" w:hAnsi="Times New Roman" w:cs="Times New Roman"/>
          <w:sz w:val="28"/>
          <w:szCs w:val="28"/>
        </w:rPr>
        <w:t>,</w:t>
      </w:r>
      <w:r w:rsidR="00FB78CB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FB78C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B78CB">
        <w:rPr>
          <w:rFonts w:ascii="Times New Roman" w:hAnsi="Times New Roman" w:cs="Times New Roman"/>
          <w:sz w:val="28"/>
          <w:szCs w:val="28"/>
        </w:rPr>
        <w:t>, Эштебенькино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Контрольно-счетной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по осуществлению внешнего муниципального финансового контроля 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2024</w:t>
      </w:r>
      <w:r w:rsidR="009A5683" w:rsidRPr="00C5778A">
        <w:rPr>
          <w:rFonts w:ascii="Times New Roman" w:hAnsi="Times New Roman" w:cs="Times New Roman"/>
          <w:sz w:val="28"/>
          <w:szCs w:val="28"/>
        </w:rPr>
        <w:t xml:space="preserve"> год» </w:t>
      </w:r>
      <w:r w:rsidR="005770E6" w:rsidRPr="00C5778A">
        <w:rPr>
          <w:rFonts w:ascii="Times New Roman" w:hAnsi="Times New Roman" w:cs="Times New Roman"/>
          <w:sz w:val="28"/>
          <w:szCs w:val="28"/>
        </w:rPr>
        <w:t xml:space="preserve">  2</w:t>
      </w:r>
      <w:r w:rsidR="00FB78CB">
        <w:rPr>
          <w:rFonts w:ascii="Times New Roman" w:hAnsi="Times New Roman" w:cs="Times New Roman"/>
          <w:sz w:val="28"/>
          <w:szCs w:val="28"/>
        </w:rPr>
        <w:t>8</w:t>
      </w:r>
      <w:r w:rsidR="005770E6" w:rsidRPr="00C5778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5770E6" w:rsidRPr="00C5778A">
        <w:rPr>
          <w:rFonts w:ascii="Times New Roman" w:hAnsi="Times New Roman" w:cs="Times New Roman"/>
          <w:sz w:val="28"/>
          <w:szCs w:val="28"/>
        </w:rPr>
        <w:t xml:space="preserve"> года были заключены </w:t>
      </w:r>
      <w:r w:rsidR="00FB78CB">
        <w:rPr>
          <w:rFonts w:ascii="Times New Roman" w:hAnsi="Times New Roman" w:cs="Times New Roman"/>
          <w:sz w:val="28"/>
          <w:szCs w:val="28"/>
        </w:rPr>
        <w:t>дополнительные</w:t>
      </w:r>
      <w:r w:rsidR="005770E6" w:rsidRPr="00C5778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503B539D" w14:textId="77777777" w:rsidR="00D470D9" w:rsidRPr="00C5778A" w:rsidRDefault="00D470D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Информационная деятельность Контрольно-счетной палаты состоит в информировании органов местного самоуправления и населения района о результатах контрольных и экспертно-аналитических мероприятий.</w:t>
      </w:r>
    </w:p>
    <w:p w14:paraId="0F039B0F" w14:textId="13EBD267" w:rsidR="00D470D9" w:rsidRPr="00C5778A" w:rsidRDefault="000B43E9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067D" w:rsidRPr="00C5778A">
        <w:rPr>
          <w:rFonts w:ascii="Times New Roman" w:hAnsi="Times New Roman" w:cs="Times New Roman"/>
          <w:sz w:val="28"/>
          <w:szCs w:val="28"/>
        </w:rPr>
        <w:t>В связи</w:t>
      </w:r>
      <w:r w:rsidR="00DA13A4" w:rsidRPr="00C5778A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7067D" w:rsidRPr="00C577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5778A">
        <w:rPr>
          <w:rFonts w:ascii="Times New Roman" w:hAnsi="Times New Roman" w:cs="Times New Roman"/>
          <w:sz w:val="28"/>
          <w:szCs w:val="28"/>
        </w:rPr>
        <w:t>Администрации</w:t>
      </w:r>
      <w:r w:rsidR="00DA13A4" w:rsidRPr="00C577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A13A4" w:rsidRPr="00C577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сформирован раздел «Контрольно-счетная палата», на </w:t>
      </w:r>
      <w:r w:rsidR="0047067D" w:rsidRPr="00C5778A">
        <w:rPr>
          <w:rFonts w:ascii="Times New Roman" w:hAnsi="Times New Roman" w:cs="Times New Roman"/>
          <w:sz w:val="28"/>
          <w:szCs w:val="28"/>
        </w:rPr>
        <w:t>котором размещена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DA13A4" w:rsidRPr="00C5778A">
        <w:rPr>
          <w:rFonts w:ascii="Times New Roman" w:hAnsi="Times New Roman" w:cs="Times New Roman"/>
          <w:sz w:val="28"/>
          <w:szCs w:val="28"/>
        </w:rPr>
        <w:t xml:space="preserve">о деятельности и 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об основных нормативных документах Контрольно-счетной </w:t>
      </w:r>
      <w:r w:rsidR="0047067D" w:rsidRPr="00C5778A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D470D9" w:rsidRPr="00C577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470D9" w:rsidRPr="00C5778A">
        <w:rPr>
          <w:rFonts w:ascii="Times New Roman" w:hAnsi="Times New Roman" w:cs="Times New Roman"/>
          <w:sz w:val="28"/>
          <w:szCs w:val="28"/>
        </w:rPr>
        <w:t>.</w:t>
      </w:r>
    </w:p>
    <w:p w14:paraId="18604CF1" w14:textId="36456DE3" w:rsidR="00D85396" w:rsidRPr="00C5778A" w:rsidRDefault="00D85396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           В соответствии с распоряжением Правительства Р</w:t>
      </w:r>
      <w:r w:rsidR="00502D86" w:rsidRPr="00C577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778A">
        <w:rPr>
          <w:rFonts w:ascii="Times New Roman" w:hAnsi="Times New Roman" w:cs="Times New Roman"/>
          <w:sz w:val="28"/>
          <w:szCs w:val="28"/>
        </w:rPr>
        <w:t>Ф</w:t>
      </w:r>
      <w:r w:rsidR="00502D86" w:rsidRPr="00C5778A">
        <w:rPr>
          <w:rFonts w:ascii="Times New Roman" w:hAnsi="Times New Roman" w:cs="Times New Roman"/>
          <w:sz w:val="28"/>
          <w:szCs w:val="28"/>
        </w:rPr>
        <w:t>едерации</w:t>
      </w:r>
      <w:r w:rsidRPr="00C5778A">
        <w:rPr>
          <w:rFonts w:ascii="Times New Roman" w:hAnsi="Times New Roman" w:cs="Times New Roman"/>
          <w:sz w:val="28"/>
          <w:szCs w:val="28"/>
        </w:rPr>
        <w:t xml:space="preserve"> от 02.09.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>г. № 2523-р</w:t>
      </w:r>
      <w:r w:rsidR="00D553C0" w:rsidRPr="00C5778A">
        <w:rPr>
          <w:rFonts w:ascii="Times New Roman" w:hAnsi="Times New Roman" w:cs="Times New Roman"/>
          <w:sz w:val="28"/>
          <w:szCs w:val="28"/>
        </w:rPr>
        <w:t xml:space="preserve">, которое вступило в силу с 01 декабря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D553C0" w:rsidRPr="00C5778A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C5778A">
        <w:rPr>
          <w:rFonts w:ascii="Times New Roman" w:hAnsi="Times New Roman" w:cs="Times New Roman"/>
          <w:sz w:val="28"/>
          <w:szCs w:val="28"/>
        </w:rPr>
        <w:t xml:space="preserve"> в целях исполнения</w:t>
      </w:r>
      <w:r w:rsidR="00D553C0" w:rsidRPr="00C5778A">
        <w:rPr>
          <w:rFonts w:ascii="Times New Roman" w:hAnsi="Times New Roman" w:cs="Times New Roman"/>
          <w:sz w:val="28"/>
          <w:szCs w:val="28"/>
        </w:rPr>
        <w:t xml:space="preserve"> Ф</w:t>
      </w:r>
      <w:r w:rsidR="000116BB" w:rsidRPr="00C5778A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D553C0" w:rsidRPr="00C5778A">
        <w:rPr>
          <w:rFonts w:ascii="Times New Roman" w:hAnsi="Times New Roman" w:cs="Times New Roman"/>
          <w:sz w:val="28"/>
          <w:szCs w:val="28"/>
        </w:rPr>
        <w:t>З</w:t>
      </w:r>
      <w:r w:rsidR="000116BB" w:rsidRPr="00C5778A">
        <w:rPr>
          <w:rFonts w:ascii="Times New Roman" w:hAnsi="Times New Roman" w:cs="Times New Roman"/>
          <w:sz w:val="28"/>
          <w:szCs w:val="28"/>
        </w:rPr>
        <w:t>акона</w:t>
      </w:r>
      <w:r w:rsidR="00D553C0" w:rsidRPr="00C5778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Контрольно-счетная палата района до указанной даты создала официальные страницы в информационных сис</w:t>
      </w:r>
      <w:r w:rsidR="005C5702" w:rsidRPr="00C5778A">
        <w:rPr>
          <w:rFonts w:ascii="Times New Roman" w:hAnsi="Times New Roman" w:cs="Times New Roman"/>
          <w:sz w:val="28"/>
          <w:szCs w:val="28"/>
        </w:rPr>
        <w:t>т</w:t>
      </w:r>
      <w:r w:rsidR="00B32E21" w:rsidRPr="00C5778A">
        <w:rPr>
          <w:rFonts w:ascii="Times New Roman" w:hAnsi="Times New Roman" w:cs="Times New Roman"/>
          <w:sz w:val="28"/>
          <w:szCs w:val="28"/>
        </w:rPr>
        <w:t>емах ВКонтакте и Одноклассники, на которых размещается необходимая информация о деятельности палаты.</w:t>
      </w:r>
    </w:p>
    <w:p w14:paraId="41747FC2" w14:textId="2784D6B6" w:rsidR="004E3434" w:rsidRPr="00C5778A" w:rsidRDefault="004453DA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</w:t>
      </w:r>
      <w:r w:rsidR="00736CC9" w:rsidRPr="00C5778A">
        <w:rPr>
          <w:rFonts w:ascii="Times New Roman" w:hAnsi="Times New Roman" w:cs="Times New Roman"/>
          <w:sz w:val="28"/>
          <w:szCs w:val="28"/>
        </w:rPr>
        <w:t>20</w:t>
      </w:r>
      <w:r w:rsidRPr="00C5778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4E3434" w:rsidRPr="00C5778A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4E3434" w:rsidRPr="00C5778A">
        <w:rPr>
          <w:rFonts w:ascii="Times New Roman" w:hAnsi="Times New Roman" w:cs="Times New Roman"/>
          <w:sz w:val="28"/>
          <w:szCs w:val="28"/>
        </w:rPr>
        <w:t xml:space="preserve"> года проводилась работа по подготовке отчета о реализации годового Плана деятельности Контрольно-счетной палаты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E3434" w:rsidRPr="00C5778A">
        <w:rPr>
          <w:rFonts w:ascii="Times New Roman" w:hAnsi="Times New Roman" w:cs="Times New Roman"/>
          <w:sz w:val="28"/>
          <w:szCs w:val="28"/>
        </w:rPr>
        <w:t xml:space="preserve">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</w:t>
      </w:r>
      <w:r w:rsidR="0047067D" w:rsidRPr="00C5778A">
        <w:rPr>
          <w:rFonts w:ascii="Times New Roman" w:hAnsi="Times New Roman" w:cs="Times New Roman"/>
          <w:sz w:val="28"/>
          <w:szCs w:val="28"/>
        </w:rPr>
        <w:t>4</w:t>
      </w:r>
      <w:r w:rsidR="004E3434" w:rsidRPr="00C5778A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AB8BB09" w14:textId="7392B718" w:rsidR="00A8102A" w:rsidRPr="00EE628E" w:rsidRDefault="00565BCC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Согласно статье</w:t>
      </w:r>
      <w:r w:rsidR="00F022BD" w:rsidRPr="00C5778A">
        <w:rPr>
          <w:rFonts w:ascii="Times New Roman" w:hAnsi="Times New Roman" w:cs="Times New Roman"/>
          <w:sz w:val="28"/>
          <w:szCs w:val="28"/>
        </w:rPr>
        <w:t xml:space="preserve"> 1</w:t>
      </w:r>
      <w:r w:rsidR="00E426B7" w:rsidRPr="00C5778A">
        <w:rPr>
          <w:rFonts w:ascii="Times New Roman" w:hAnsi="Times New Roman" w:cs="Times New Roman"/>
          <w:sz w:val="28"/>
          <w:szCs w:val="28"/>
        </w:rPr>
        <w:t>2</w:t>
      </w:r>
      <w:r w:rsidR="001601D6" w:rsidRPr="00C5778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района </w:t>
      </w:r>
      <w:r w:rsidR="00604452"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1601D6" w:rsidRPr="00C5778A">
        <w:rPr>
          <w:rFonts w:ascii="Times New Roman" w:hAnsi="Times New Roman" w:cs="Times New Roman"/>
          <w:sz w:val="28"/>
          <w:szCs w:val="28"/>
        </w:rPr>
        <w:t xml:space="preserve"> в декабре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="001601D6" w:rsidRPr="00C5778A">
        <w:rPr>
          <w:rFonts w:ascii="Times New Roman" w:hAnsi="Times New Roman" w:cs="Times New Roman"/>
          <w:sz w:val="28"/>
          <w:szCs w:val="28"/>
        </w:rPr>
        <w:t xml:space="preserve"> года подготовлен и утвержден </w:t>
      </w:r>
      <w:r w:rsidR="002102CA" w:rsidRPr="00C5778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601D6" w:rsidRPr="00C5778A">
        <w:rPr>
          <w:rFonts w:ascii="Times New Roman" w:hAnsi="Times New Roman" w:cs="Times New Roman"/>
          <w:sz w:val="28"/>
          <w:szCs w:val="28"/>
        </w:rPr>
        <w:t>Председател</w:t>
      </w:r>
      <w:r w:rsidR="002102CA" w:rsidRPr="00C5778A">
        <w:rPr>
          <w:rFonts w:ascii="Times New Roman" w:hAnsi="Times New Roman" w:cs="Times New Roman"/>
          <w:sz w:val="28"/>
          <w:szCs w:val="28"/>
        </w:rPr>
        <w:t>я</w:t>
      </w:r>
      <w:r w:rsidR="001601D6" w:rsidRPr="00C5778A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2102CA" w:rsidRPr="00C5778A">
        <w:rPr>
          <w:rFonts w:ascii="Times New Roman" w:hAnsi="Times New Roman" w:cs="Times New Roman"/>
          <w:sz w:val="28"/>
          <w:szCs w:val="28"/>
        </w:rPr>
        <w:t xml:space="preserve">от </w:t>
      </w:r>
      <w:r w:rsidR="002102CA" w:rsidRPr="00EE628E">
        <w:rPr>
          <w:rFonts w:ascii="Times New Roman" w:hAnsi="Times New Roman" w:cs="Times New Roman"/>
          <w:sz w:val="28"/>
          <w:szCs w:val="28"/>
        </w:rPr>
        <w:t>2</w:t>
      </w:r>
      <w:r w:rsidR="00EE628E" w:rsidRPr="00EE628E">
        <w:rPr>
          <w:rFonts w:ascii="Times New Roman" w:hAnsi="Times New Roman" w:cs="Times New Roman"/>
          <w:sz w:val="28"/>
          <w:szCs w:val="28"/>
        </w:rPr>
        <w:t>7</w:t>
      </w:r>
      <w:r w:rsidR="002102CA" w:rsidRPr="00EE628E">
        <w:rPr>
          <w:rFonts w:ascii="Times New Roman" w:hAnsi="Times New Roman" w:cs="Times New Roman"/>
          <w:sz w:val="28"/>
          <w:szCs w:val="28"/>
        </w:rPr>
        <w:t>.12.</w:t>
      </w:r>
      <w:r w:rsidR="00604452" w:rsidRPr="00EE628E">
        <w:rPr>
          <w:rFonts w:ascii="Times New Roman" w:hAnsi="Times New Roman" w:cs="Times New Roman"/>
          <w:sz w:val="28"/>
          <w:szCs w:val="28"/>
        </w:rPr>
        <w:t>2023</w:t>
      </w:r>
      <w:r w:rsidR="002102CA" w:rsidRPr="00EE628E">
        <w:rPr>
          <w:rFonts w:ascii="Times New Roman" w:hAnsi="Times New Roman" w:cs="Times New Roman"/>
          <w:sz w:val="28"/>
          <w:szCs w:val="28"/>
        </w:rPr>
        <w:t xml:space="preserve">г. № </w:t>
      </w:r>
      <w:r w:rsidR="00EE628E" w:rsidRPr="00EE628E">
        <w:rPr>
          <w:rFonts w:ascii="Times New Roman" w:hAnsi="Times New Roman" w:cs="Times New Roman"/>
          <w:sz w:val="28"/>
          <w:szCs w:val="28"/>
        </w:rPr>
        <w:t>1</w:t>
      </w:r>
      <w:r w:rsidR="002102CA" w:rsidRPr="00EE628E">
        <w:rPr>
          <w:rFonts w:ascii="Times New Roman" w:hAnsi="Times New Roman" w:cs="Times New Roman"/>
          <w:sz w:val="28"/>
          <w:szCs w:val="28"/>
        </w:rPr>
        <w:t xml:space="preserve"> </w:t>
      </w:r>
      <w:r w:rsidR="00B0154D" w:rsidRPr="00EE628E">
        <w:rPr>
          <w:rFonts w:ascii="Times New Roman" w:hAnsi="Times New Roman" w:cs="Times New Roman"/>
          <w:sz w:val="28"/>
          <w:szCs w:val="28"/>
        </w:rPr>
        <w:t>«</w:t>
      </w:r>
      <w:r w:rsidR="001601D6" w:rsidRPr="00EE628E">
        <w:rPr>
          <w:rFonts w:ascii="Times New Roman" w:hAnsi="Times New Roman" w:cs="Times New Roman"/>
          <w:sz w:val="28"/>
          <w:szCs w:val="28"/>
        </w:rPr>
        <w:t>П</w:t>
      </w:r>
      <w:r w:rsidR="00A8102A" w:rsidRPr="00EE628E">
        <w:rPr>
          <w:rFonts w:ascii="Times New Roman" w:hAnsi="Times New Roman" w:cs="Times New Roman"/>
          <w:sz w:val="28"/>
          <w:szCs w:val="28"/>
        </w:rPr>
        <w:t xml:space="preserve">лан работы </w:t>
      </w:r>
      <w:proofErr w:type="spellStart"/>
      <w:r w:rsidR="00A8102A" w:rsidRPr="00EE628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8102A" w:rsidRPr="00EE628E">
        <w:rPr>
          <w:rFonts w:ascii="Times New Roman" w:hAnsi="Times New Roman" w:cs="Times New Roman"/>
          <w:sz w:val="28"/>
          <w:szCs w:val="28"/>
        </w:rPr>
        <w:t xml:space="preserve"> – счетной палаты муниципального района </w:t>
      </w:r>
      <w:r w:rsidR="00604452" w:rsidRPr="00EE628E">
        <w:rPr>
          <w:rFonts w:ascii="Times New Roman" w:hAnsi="Times New Roman" w:cs="Times New Roman"/>
          <w:sz w:val="28"/>
          <w:szCs w:val="28"/>
        </w:rPr>
        <w:t>Челно-Вершинский</w:t>
      </w:r>
      <w:r w:rsidR="00A8102A" w:rsidRPr="00EE628E">
        <w:rPr>
          <w:rFonts w:ascii="Times New Roman" w:hAnsi="Times New Roman" w:cs="Times New Roman"/>
          <w:sz w:val="28"/>
          <w:szCs w:val="28"/>
        </w:rPr>
        <w:t xml:space="preserve"> </w:t>
      </w:r>
      <w:r w:rsidR="00B0154D" w:rsidRPr="00EE628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8102A" w:rsidRPr="00EE628E">
        <w:rPr>
          <w:rFonts w:ascii="Times New Roman" w:hAnsi="Times New Roman" w:cs="Times New Roman"/>
          <w:sz w:val="28"/>
          <w:szCs w:val="28"/>
        </w:rPr>
        <w:t xml:space="preserve">на </w:t>
      </w:r>
      <w:r w:rsidR="00604452" w:rsidRPr="00EE628E">
        <w:rPr>
          <w:rFonts w:ascii="Times New Roman" w:hAnsi="Times New Roman" w:cs="Times New Roman"/>
          <w:sz w:val="28"/>
          <w:szCs w:val="28"/>
        </w:rPr>
        <w:t>2024</w:t>
      </w:r>
      <w:r w:rsidR="00A8102A" w:rsidRPr="00EE628E">
        <w:rPr>
          <w:rFonts w:ascii="Times New Roman" w:hAnsi="Times New Roman" w:cs="Times New Roman"/>
          <w:sz w:val="28"/>
          <w:szCs w:val="28"/>
        </w:rPr>
        <w:t xml:space="preserve"> год</w:t>
      </w:r>
      <w:r w:rsidR="00B0154D" w:rsidRPr="00EE628E">
        <w:rPr>
          <w:rFonts w:ascii="Times New Roman" w:hAnsi="Times New Roman" w:cs="Times New Roman"/>
          <w:sz w:val="28"/>
          <w:szCs w:val="28"/>
        </w:rPr>
        <w:t>»</w:t>
      </w:r>
      <w:r w:rsidR="00A8102A" w:rsidRPr="00EE628E">
        <w:rPr>
          <w:rFonts w:ascii="Times New Roman" w:hAnsi="Times New Roman" w:cs="Times New Roman"/>
          <w:sz w:val="28"/>
          <w:szCs w:val="28"/>
        </w:rPr>
        <w:t>.</w:t>
      </w:r>
      <w:r w:rsidR="00572597" w:rsidRPr="00EE6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C276D" w14:textId="77777777" w:rsidR="00572597" w:rsidRPr="00C5778A" w:rsidRDefault="00572597" w:rsidP="00C577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DB174AA" w14:textId="53B09A97" w:rsidR="0091781D" w:rsidRPr="00C5778A" w:rsidRDefault="0091781D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контрольно-счетного органа муниципального образования за </w:t>
      </w:r>
      <w:r w:rsidR="00604452" w:rsidRPr="00C5778A">
        <w:rPr>
          <w:rFonts w:ascii="Times New Roman" w:hAnsi="Times New Roman" w:cs="Times New Roman"/>
          <w:sz w:val="28"/>
          <w:szCs w:val="28"/>
        </w:rPr>
        <w:t>2023</w:t>
      </w:r>
      <w:r w:rsidRPr="00C5778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23"/>
        <w:gridCol w:w="7441"/>
        <w:gridCol w:w="1418"/>
      </w:tblGrid>
      <w:tr w:rsidR="0091781D" w:rsidRPr="00C5778A" w14:paraId="53873F51" w14:textId="77777777" w:rsidTr="001C7774">
        <w:trPr>
          <w:trHeight w:val="5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5F2C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3B0E46B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790A7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F77C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1781D" w:rsidRPr="00C5778A" w14:paraId="71C92F65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D627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53D6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69E4FF06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718F" w14:textId="5495BD2A" w:rsidR="0091781D" w:rsidRPr="00C5778A" w:rsidRDefault="00A5106F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1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81D" w:rsidRPr="00C5778A" w14:paraId="77D26A5F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3B96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6DA1D" w14:textId="77777777" w:rsidR="0091781D" w:rsidRPr="00C5778A" w:rsidRDefault="00D10D3A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781D" w:rsidRPr="00C5778A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A3E3C" w14:textId="63111EBB" w:rsidR="0091781D" w:rsidRPr="00C5778A" w:rsidRDefault="000B2347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81D" w:rsidRPr="00C5778A" w14:paraId="4B6E5AA7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B1E6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BA4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AA42" w14:textId="66E4DCF9" w:rsidR="0091781D" w:rsidRPr="00C5778A" w:rsidRDefault="00EF1650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781D" w:rsidRPr="00C5778A" w14:paraId="037223E7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86BE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60B3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контрольных и экспертно-аналитических мероприятий по поручениям, предложениям, запросам и </w:t>
            </w:r>
            <w:r w:rsidRPr="00C5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обращениям всего,</w:t>
            </w:r>
          </w:p>
          <w:p w14:paraId="64989E1C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784E" w14:textId="77777777" w:rsidR="0091781D" w:rsidRPr="00C5778A" w:rsidRDefault="00994DAC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1781D" w:rsidRPr="00C5778A" w14:paraId="08D5A9ED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070B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1EB2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D4325" w14:textId="77777777" w:rsidR="0091781D" w:rsidRPr="00C5778A" w:rsidRDefault="00994DAC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781D" w:rsidRPr="00C5778A" w14:paraId="6AA5E013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A784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3231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(тыс. руб.),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6754" w14:textId="0A61F02E" w:rsidR="0091781D" w:rsidRPr="00C5778A" w:rsidRDefault="00C57725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39061,3</w:t>
            </w:r>
          </w:p>
        </w:tc>
      </w:tr>
      <w:tr w:rsidR="0091781D" w:rsidRPr="00C5778A" w14:paraId="2F73013D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1B94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90570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25926" w14:textId="1004BC02" w:rsidR="0091781D" w:rsidRPr="00C5778A" w:rsidRDefault="00C57725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sz w:val="28"/>
                <w:szCs w:val="28"/>
              </w:rPr>
              <w:t>39061,3</w:t>
            </w:r>
          </w:p>
        </w:tc>
      </w:tr>
      <w:tr w:rsidR="0091781D" w:rsidRPr="00C5778A" w14:paraId="4298CA10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3535B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ADDE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(тыс. руб.),</w:t>
            </w:r>
          </w:p>
          <w:p w14:paraId="0197CF08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E0DEB" w14:textId="77777777" w:rsidR="0091781D" w:rsidRPr="00C5778A" w:rsidRDefault="00F02F69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781D" w:rsidRPr="00C5778A" w14:paraId="55875F25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9702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27B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   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0786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1781D" w:rsidRPr="00C5778A" w14:paraId="43CAE565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E28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8DCA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  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3BD3" w14:textId="5B68A3EC" w:rsidR="0091781D" w:rsidRPr="00C5778A" w:rsidRDefault="000B2347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81D" w:rsidRPr="00C5778A" w14:paraId="6147703B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F2211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BFDD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6B6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781D" w:rsidRPr="00C5778A" w14:paraId="569D8854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7B47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FF39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22E5" w14:textId="77777777" w:rsidR="0091781D" w:rsidRPr="00C5778A" w:rsidRDefault="002F408F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781D" w:rsidRPr="00C5778A" w14:paraId="401C0669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CFE3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1B57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DDC1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781D" w:rsidRPr="00C5778A" w14:paraId="0620C7D7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C70F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46EB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6F40" w14:textId="53A3A4F0" w:rsidR="0091781D" w:rsidRPr="00C5778A" w:rsidRDefault="008F64F6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81D" w:rsidRPr="00C5778A" w14:paraId="51C3B6ED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3190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2C78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Устранено выявленных нарушений (тыс. руб.),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B230" w14:textId="1602E551" w:rsidR="0091781D" w:rsidRPr="00C5778A" w:rsidRDefault="008F64F6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81D" w:rsidRPr="00C5778A" w14:paraId="253D60C8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739E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6637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2272" w14:textId="6A5E2E6E" w:rsidR="0091781D" w:rsidRPr="00C5778A" w:rsidRDefault="008F64F6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81D" w:rsidRPr="00C5778A" w14:paraId="31BE6DA2" w14:textId="77777777" w:rsidTr="001C77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BAD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EF95" w14:textId="77777777" w:rsidR="0091781D" w:rsidRPr="00C5778A" w:rsidRDefault="0091781D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информационных писем в органы власти муниципального образования, Самарской области, контролирующие и правоохранительные органы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189" w14:textId="77777777" w:rsidR="0091781D" w:rsidRPr="00C5778A" w:rsidRDefault="0079207E" w:rsidP="00C577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1809E44" w14:textId="77777777" w:rsidR="00A53775" w:rsidRPr="00C5778A" w:rsidRDefault="00A53775" w:rsidP="00C57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447C4E" w14:textId="77777777" w:rsidR="00011679" w:rsidRPr="00C5778A" w:rsidRDefault="00011679" w:rsidP="00C5778A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461A1DD" w14:textId="77777777" w:rsidR="00011679" w:rsidRPr="00C5778A" w:rsidRDefault="00011679" w:rsidP="00C5778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5778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5778A">
        <w:rPr>
          <w:rFonts w:ascii="Times New Roman" w:hAnsi="Times New Roman" w:cs="Times New Roman"/>
          <w:sz w:val="28"/>
          <w:szCs w:val="28"/>
        </w:rPr>
        <w:t xml:space="preserve"> – счетной палаты</w:t>
      </w:r>
    </w:p>
    <w:p w14:paraId="408B79EB" w14:textId="77777777" w:rsidR="00011679" w:rsidRPr="00C5778A" w:rsidRDefault="00011679" w:rsidP="00C5778A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1D11605" w14:textId="1264FFA8" w:rsidR="00011679" w:rsidRPr="00C5778A" w:rsidRDefault="00604452" w:rsidP="00C5778A">
      <w:pPr>
        <w:pStyle w:val="a8"/>
        <w:rPr>
          <w:rFonts w:ascii="Times New Roman" w:hAnsi="Times New Roman" w:cs="Times New Roman"/>
          <w:sz w:val="28"/>
          <w:szCs w:val="28"/>
        </w:rPr>
      </w:pPr>
      <w:r w:rsidRPr="00C5778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11679" w:rsidRPr="00C5778A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</w:t>
      </w:r>
      <w:r w:rsidR="002956BF" w:rsidRPr="00C5778A">
        <w:rPr>
          <w:rFonts w:ascii="Times New Roman" w:hAnsi="Times New Roman" w:cs="Times New Roman"/>
          <w:sz w:val="28"/>
          <w:szCs w:val="28"/>
        </w:rPr>
        <w:t xml:space="preserve">  </w:t>
      </w:r>
      <w:r w:rsidR="0047067D" w:rsidRPr="00C5778A">
        <w:rPr>
          <w:rFonts w:ascii="Times New Roman" w:hAnsi="Times New Roman" w:cs="Times New Roman"/>
          <w:sz w:val="28"/>
          <w:szCs w:val="28"/>
        </w:rPr>
        <w:t xml:space="preserve">   </w:t>
      </w:r>
      <w:r w:rsidR="002956BF" w:rsidRPr="00C57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67D" w:rsidRPr="00C5778A">
        <w:rPr>
          <w:rFonts w:ascii="Times New Roman" w:hAnsi="Times New Roman" w:cs="Times New Roman"/>
          <w:sz w:val="28"/>
          <w:szCs w:val="28"/>
        </w:rPr>
        <w:t>Е</w:t>
      </w:r>
      <w:r w:rsidR="002956BF" w:rsidRPr="00C5778A">
        <w:rPr>
          <w:rFonts w:ascii="Times New Roman" w:hAnsi="Times New Roman" w:cs="Times New Roman"/>
          <w:sz w:val="28"/>
          <w:szCs w:val="28"/>
        </w:rPr>
        <w:t>.Г.</w:t>
      </w:r>
      <w:r w:rsidR="0047067D" w:rsidRPr="00C5778A">
        <w:rPr>
          <w:rFonts w:ascii="Times New Roman" w:hAnsi="Times New Roman" w:cs="Times New Roman"/>
          <w:sz w:val="28"/>
          <w:szCs w:val="28"/>
        </w:rPr>
        <w:t>Сарейкина</w:t>
      </w:r>
      <w:proofErr w:type="spellEnd"/>
      <w:r w:rsidR="00011679" w:rsidRPr="00C577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56BF" w:rsidRPr="00C577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11679" w:rsidRPr="00C5778A" w:rsidSect="009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7028"/>
    <w:multiLevelType w:val="hybridMultilevel"/>
    <w:tmpl w:val="8DD80370"/>
    <w:lvl w:ilvl="0" w:tplc="208624FA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0DFB1A4F"/>
    <w:multiLevelType w:val="hybridMultilevel"/>
    <w:tmpl w:val="38F0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5D0"/>
    <w:multiLevelType w:val="hybridMultilevel"/>
    <w:tmpl w:val="2326D552"/>
    <w:lvl w:ilvl="0" w:tplc="4DD435B2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4EB7E77"/>
    <w:multiLevelType w:val="hybridMultilevel"/>
    <w:tmpl w:val="9EEC5956"/>
    <w:lvl w:ilvl="0" w:tplc="B768C5A6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35E5471F"/>
    <w:multiLevelType w:val="hybridMultilevel"/>
    <w:tmpl w:val="B128D75E"/>
    <w:lvl w:ilvl="0" w:tplc="02F003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B14426"/>
    <w:multiLevelType w:val="hybridMultilevel"/>
    <w:tmpl w:val="93F471E2"/>
    <w:lvl w:ilvl="0" w:tplc="46D269E8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414C449F"/>
    <w:multiLevelType w:val="hybridMultilevel"/>
    <w:tmpl w:val="02BEAA0E"/>
    <w:lvl w:ilvl="0" w:tplc="6C46116C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47F3661E"/>
    <w:multiLevelType w:val="hybridMultilevel"/>
    <w:tmpl w:val="98429576"/>
    <w:lvl w:ilvl="0" w:tplc="A25897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F9"/>
    <w:multiLevelType w:val="hybridMultilevel"/>
    <w:tmpl w:val="2CC6089C"/>
    <w:lvl w:ilvl="0" w:tplc="9A343B96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549A5D8E"/>
    <w:multiLevelType w:val="hybridMultilevel"/>
    <w:tmpl w:val="2084C49C"/>
    <w:lvl w:ilvl="0" w:tplc="08643F9E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5C5B574F"/>
    <w:multiLevelType w:val="hybridMultilevel"/>
    <w:tmpl w:val="D634292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600B5614"/>
    <w:multiLevelType w:val="hybridMultilevel"/>
    <w:tmpl w:val="2BFE17C0"/>
    <w:lvl w:ilvl="0" w:tplc="7840BD16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64A31CF3"/>
    <w:multiLevelType w:val="hybridMultilevel"/>
    <w:tmpl w:val="5F582ECC"/>
    <w:lvl w:ilvl="0" w:tplc="D472B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85E72"/>
    <w:multiLevelType w:val="hybridMultilevel"/>
    <w:tmpl w:val="3ACCF884"/>
    <w:lvl w:ilvl="0" w:tplc="A23EB68E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6C443AA8"/>
    <w:multiLevelType w:val="hybridMultilevel"/>
    <w:tmpl w:val="BDCA66DE"/>
    <w:lvl w:ilvl="0" w:tplc="DF3C8DFA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71B325E0"/>
    <w:multiLevelType w:val="hybridMultilevel"/>
    <w:tmpl w:val="90C454C2"/>
    <w:lvl w:ilvl="0" w:tplc="0714DCF4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20570B6"/>
    <w:multiLevelType w:val="hybridMultilevel"/>
    <w:tmpl w:val="D332C6CE"/>
    <w:lvl w:ilvl="0" w:tplc="66D6BFB2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92142A2"/>
    <w:multiLevelType w:val="hybridMultilevel"/>
    <w:tmpl w:val="7D7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36D97"/>
    <w:multiLevelType w:val="hybridMultilevel"/>
    <w:tmpl w:val="C6460C5A"/>
    <w:lvl w:ilvl="0" w:tplc="3F980ED2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 w16cid:durableId="175271445">
    <w:abstractNumId w:val="12"/>
  </w:num>
  <w:num w:numId="2" w16cid:durableId="939140314">
    <w:abstractNumId w:val="7"/>
  </w:num>
  <w:num w:numId="3" w16cid:durableId="1240093078">
    <w:abstractNumId w:val="17"/>
  </w:num>
  <w:num w:numId="4" w16cid:durableId="822813160">
    <w:abstractNumId w:val="2"/>
  </w:num>
  <w:num w:numId="5" w16cid:durableId="175270710">
    <w:abstractNumId w:val="13"/>
  </w:num>
  <w:num w:numId="6" w16cid:durableId="566843240">
    <w:abstractNumId w:val="3"/>
  </w:num>
  <w:num w:numId="7" w16cid:durableId="342049040">
    <w:abstractNumId w:val="6"/>
  </w:num>
  <w:num w:numId="8" w16cid:durableId="780417683">
    <w:abstractNumId w:val="0"/>
  </w:num>
  <w:num w:numId="9" w16cid:durableId="1663578909">
    <w:abstractNumId w:val="14"/>
  </w:num>
  <w:num w:numId="10" w16cid:durableId="1561747433">
    <w:abstractNumId w:val="18"/>
  </w:num>
  <w:num w:numId="11" w16cid:durableId="740831514">
    <w:abstractNumId w:val="16"/>
  </w:num>
  <w:num w:numId="12" w16cid:durableId="1777823744">
    <w:abstractNumId w:val="11"/>
  </w:num>
  <w:num w:numId="13" w16cid:durableId="447898334">
    <w:abstractNumId w:val="9"/>
  </w:num>
  <w:num w:numId="14" w16cid:durableId="677001943">
    <w:abstractNumId w:val="8"/>
  </w:num>
  <w:num w:numId="15" w16cid:durableId="183134035">
    <w:abstractNumId w:val="5"/>
  </w:num>
  <w:num w:numId="16" w16cid:durableId="747505424">
    <w:abstractNumId w:val="15"/>
  </w:num>
  <w:num w:numId="17" w16cid:durableId="1079056030">
    <w:abstractNumId w:val="1"/>
  </w:num>
  <w:num w:numId="18" w16cid:durableId="1415590622">
    <w:abstractNumId w:val="10"/>
  </w:num>
  <w:num w:numId="19" w16cid:durableId="684676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D9"/>
    <w:rsid w:val="00004074"/>
    <w:rsid w:val="0000493E"/>
    <w:rsid w:val="00011679"/>
    <w:rsid w:val="000116BB"/>
    <w:rsid w:val="00012E72"/>
    <w:rsid w:val="00020489"/>
    <w:rsid w:val="0002286C"/>
    <w:rsid w:val="00022BC2"/>
    <w:rsid w:val="0002369F"/>
    <w:rsid w:val="000236F0"/>
    <w:rsid w:val="000411E8"/>
    <w:rsid w:val="000430A4"/>
    <w:rsid w:val="00051FCE"/>
    <w:rsid w:val="00053395"/>
    <w:rsid w:val="00066DFE"/>
    <w:rsid w:val="0007637F"/>
    <w:rsid w:val="00076813"/>
    <w:rsid w:val="00080655"/>
    <w:rsid w:val="00080D07"/>
    <w:rsid w:val="0008376B"/>
    <w:rsid w:val="000915D7"/>
    <w:rsid w:val="00091F9A"/>
    <w:rsid w:val="00092196"/>
    <w:rsid w:val="000A499B"/>
    <w:rsid w:val="000A5F70"/>
    <w:rsid w:val="000B2347"/>
    <w:rsid w:val="000B43E9"/>
    <w:rsid w:val="000B4446"/>
    <w:rsid w:val="000B45BA"/>
    <w:rsid w:val="000B5B53"/>
    <w:rsid w:val="000C100B"/>
    <w:rsid w:val="000C6029"/>
    <w:rsid w:val="000D1512"/>
    <w:rsid w:val="000D504A"/>
    <w:rsid w:val="000E088C"/>
    <w:rsid w:val="000E3C16"/>
    <w:rsid w:val="0010030F"/>
    <w:rsid w:val="00111CA2"/>
    <w:rsid w:val="001253A6"/>
    <w:rsid w:val="00131917"/>
    <w:rsid w:val="001375B6"/>
    <w:rsid w:val="001417CF"/>
    <w:rsid w:val="001507A8"/>
    <w:rsid w:val="00155337"/>
    <w:rsid w:val="001601D6"/>
    <w:rsid w:val="001610A4"/>
    <w:rsid w:val="001611F0"/>
    <w:rsid w:val="001658D6"/>
    <w:rsid w:val="001676F4"/>
    <w:rsid w:val="00170DF5"/>
    <w:rsid w:val="00172FB5"/>
    <w:rsid w:val="00173970"/>
    <w:rsid w:val="001745DF"/>
    <w:rsid w:val="0017687B"/>
    <w:rsid w:val="00183B6A"/>
    <w:rsid w:val="0019241D"/>
    <w:rsid w:val="001B27F5"/>
    <w:rsid w:val="001B5057"/>
    <w:rsid w:val="001C2A02"/>
    <w:rsid w:val="001C49EE"/>
    <w:rsid w:val="001C7774"/>
    <w:rsid w:val="001D7E01"/>
    <w:rsid w:val="001E1E21"/>
    <w:rsid w:val="001E5C21"/>
    <w:rsid w:val="001E74E5"/>
    <w:rsid w:val="001F1FB9"/>
    <w:rsid w:val="002102CA"/>
    <w:rsid w:val="00223C7B"/>
    <w:rsid w:val="002314DF"/>
    <w:rsid w:val="00232746"/>
    <w:rsid w:val="002371B0"/>
    <w:rsid w:val="002402FF"/>
    <w:rsid w:val="00250429"/>
    <w:rsid w:val="00255161"/>
    <w:rsid w:val="00255E41"/>
    <w:rsid w:val="0026268F"/>
    <w:rsid w:val="00273F7D"/>
    <w:rsid w:val="00281712"/>
    <w:rsid w:val="00285346"/>
    <w:rsid w:val="0028745E"/>
    <w:rsid w:val="00294A70"/>
    <w:rsid w:val="002956BF"/>
    <w:rsid w:val="002B7955"/>
    <w:rsid w:val="002D414E"/>
    <w:rsid w:val="002D5E9B"/>
    <w:rsid w:val="002D7A77"/>
    <w:rsid w:val="002E1190"/>
    <w:rsid w:val="002E4514"/>
    <w:rsid w:val="002F408F"/>
    <w:rsid w:val="00300088"/>
    <w:rsid w:val="00305809"/>
    <w:rsid w:val="00307959"/>
    <w:rsid w:val="0031101F"/>
    <w:rsid w:val="0031625A"/>
    <w:rsid w:val="0031672B"/>
    <w:rsid w:val="00317687"/>
    <w:rsid w:val="00327B76"/>
    <w:rsid w:val="003454D6"/>
    <w:rsid w:val="00346E90"/>
    <w:rsid w:val="00355306"/>
    <w:rsid w:val="00373EC6"/>
    <w:rsid w:val="00373F04"/>
    <w:rsid w:val="00375305"/>
    <w:rsid w:val="003838CD"/>
    <w:rsid w:val="00384F19"/>
    <w:rsid w:val="003864C1"/>
    <w:rsid w:val="003924CD"/>
    <w:rsid w:val="003A55D1"/>
    <w:rsid w:val="003B5980"/>
    <w:rsid w:val="003B6340"/>
    <w:rsid w:val="003D580F"/>
    <w:rsid w:val="003D6BA1"/>
    <w:rsid w:val="003E132A"/>
    <w:rsid w:val="003E4B51"/>
    <w:rsid w:val="003F100F"/>
    <w:rsid w:val="00401423"/>
    <w:rsid w:val="004053B3"/>
    <w:rsid w:val="00412E1A"/>
    <w:rsid w:val="00434361"/>
    <w:rsid w:val="00434649"/>
    <w:rsid w:val="00436B36"/>
    <w:rsid w:val="004453DA"/>
    <w:rsid w:val="00447438"/>
    <w:rsid w:val="004619B0"/>
    <w:rsid w:val="00462BEB"/>
    <w:rsid w:val="0047067D"/>
    <w:rsid w:val="004809B0"/>
    <w:rsid w:val="00495A22"/>
    <w:rsid w:val="00495F36"/>
    <w:rsid w:val="004A32F9"/>
    <w:rsid w:val="004A4CC9"/>
    <w:rsid w:val="004B13AF"/>
    <w:rsid w:val="004B5B58"/>
    <w:rsid w:val="004B664B"/>
    <w:rsid w:val="004C712D"/>
    <w:rsid w:val="004D320B"/>
    <w:rsid w:val="004E3434"/>
    <w:rsid w:val="004E5518"/>
    <w:rsid w:val="004E72F5"/>
    <w:rsid w:val="004F1BC6"/>
    <w:rsid w:val="004F24B2"/>
    <w:rsid w:val="004F54B1"/>
    <w:rsid w:val="00502D86"/>
    <w:rsid w:val="00505882"/>
    <w:rsid w:val="00510AA3"/>
    <w:rsid w:val="005211A5"/>
    <w:rsid w:val="00521C52"/>
    <w:rsid w:val="00523464"/>
    <w:rsid w:val="00524C72"/>
    <w:rsid w:val="00531E80"/>
    <w:rsid w:val="00535097"/>
    <w:rsid w:val="00556B8C"/>
    <w:rsid w:val="00565BCC"/>
    <w:rsid w:val="005672BE"/>
    <w:rsid w:val="00572597"/>
    <w:rsid w:val="00572BB5"/>
    <w:rsid w:val="005770E6"/>
    <w:rsid w:val="00584C42"/>
    <w:rsid w:val="00592BAE"/>
    <w:rsid w:val="005A15EC"/>
    <w:rsid w:val="005B7869"/>
    <w:rsid w:val="005C5702"/>
    <w:rsid w:val="005D0BA0"/>
    <w:rsid w:val="005D2684"/>
    <w:rsid w:val="005D2777"/>
    <w:rsid w:val="005D552D"/>
    <w:rsid w:val="005D5997"/>
    <w:rsid w:val="005D7717"/>
    <w:rsid w:val="005E4C4F"/>
    <w:rsid w:val="005E5643"/>
    <w:rsid w:val="005F3EE1"/>
    <w:rsid w:val="00600563"/>
    <w:rsid w:val="00604452"/>
    <w:rsid w:val="006177FC"/>
    <w:rsid w:val="00622B7E"/>
    <w:rsid w:val="00631BBC"/>
    <w:rsid w:val="00636BC1"/>
    <w:rsid w:val="00640FB9"/>
    <w:rsid w:val="00651824"/>
    <w:rsid w:val="00657817"/>
    <w:rsid w:val="0068343D"/>
    <w:rsid w:val="006A7EBB"/>
    <w:rsid w:val="006B1205"/>
    <w:rsid w:val="006B24C6"/>
    <w:rsid w:val="006C3955"/>
    <w:rsid w:val="006D2D76"/>
    <w:rsid w:val="006E2E99"/>
    <w:rsid w:val="006E6EB8"/>
    <w:rsid w:val="006F525D"/>
    <w:rsid w:val="006F6690"/>
    <w:rsid w:val="00704F63"/>
    <w:rsid w:val="00707E8F"/>
    <w:rsid w:val="0071474C"/>
    <w:rsid w:val="007167A5"/>
    <w:rsid w:val="00727389"/>
    <w:rsid w:val="0072781E"/>
    <w:rsid w:val="007344FD"/>
    <w:rsid w:val="007367C3"/>
    <w:rsid w:val="00736CC9"/>
    <w:rsid w:val="007402D9"/>
    <w:rsid w:val="00755977"/>
    <w:rsid w:val="007651F0"/>
    <w:rsid w:val="00767074"/>
    <w:rsid w:val="007723FD"/>
    <w:rsid w:val="007741B0"/>
    <w:rsid w:val="0078162D"/>
    <w:rsid w:val="0079207E"/>
    <w:rsid w:val="00795A0A"/>
    <w:rsid w:val="00795EB5"/>
    <w:rsid w:val="007A6888"/>
    <w:rsid w:val="007C0B27"/>
    <w:rsid w:val="007C49A1"/>
    <w:rsid w:val="007E5B6D"/>
    <w:rsid w:val="007E7171"/>
    <w:rsid w:val="007F224C"/>
    <w:rsid w:val="0081449F"/>
    <w:rsid w:val="00816BB9"/>
    <w:rsid w:val="00817C0B"/>
    <w:rsid w:val="00822308"/>
    <w:rsid w:val="00843142"/>
    <w:rsid w:val="0085363F"/>
    <w:rsid w:val="00853B1B"/>
    <w:rsid w:val="00856339"/>
    <w:rsid w:val="00870581"/>
    <w:rsid w:val="008774D8"/>
    <w:rsid w:val="00877F4B"/>
    <w:rsid w:val="0088083A"/>
    <w:rsid w:val="00881C67"/>
    <w:rsid w:val="00887022"/>
    <w:rsid w:val="008A3A58"/>
    <w:rsid w:val="008B49B7"/>
    <w:rsid w:val="008D24CC"/>
    <w:rsid w:val="008D3FB0"/>
    <w:rsid w:val="008D48FD"/>
    <w:rsid w:val="008D60B9"/>
    <w:rsid w:val="008E38C2"/>
    <w:rsid w:val="008F64F6"/>
    <w:rsid w:val="008F6C8B"/>
    <w:rsid w:val="008F73D3"/>
    <w:rsid w:val="009129DC"/>
    <w:rsid w:val="0091781D"/>
    <w:rsid w:val="00921A62"/>
    <w:rsid w:val="009222FA"/>
    <w:rsid w:val="00922EFB"/>
    <w:rsid w:val="009305AC"/>
    <w:rsid w:val="009333B3"/>
    <w:rsid w:val="009428C3"/>
    <w:rsid w:val="009536BD"/>
    <w:rsid w:val="00955AE1"/>
    <w:rsid w:val="00956D3B"/>
    <w:rsid w:val="0095715E"/>
    <w:rsid w:val="00963075"/>
    <w:rsid w:val="00972B34"/>
    <w:rsid w:val="009759BD"/>
    <w:rsid w:val="0098094E"/>
    <w:rsid w:val="009820C6"/>
    <w:rsid w:val="009828E9"/>
    <w:rsid w:val="009916A3"/>
    <w:rsid w:val="00994DAC"/>
    <w:rsid w:val="0099799B"/>
    <w:rsid w:val="009A1F16"/>
    <w:rsid w:val="009A5683"/>
    <w:rsid w:val="009B109A"/>
    <w:rsid w:val="009B29A9"/>
    <w:rsid w:val="009C2A2A"/>
    <w:rsid w:val="009C5A60"/>
    <w:rsid w:val="009D23AB"/>
    <w:rsid w:val="009D2CC1"/>
    <w:rsid w:val="009D7328"/>
    <w:rsid w:val="009E62BD"/>
    <w:rsid w:val="009E65FE"/>
    <w:rsid w:val="009E6ACE"/>
    <w:rsid w:val="00A042F2"/>
    <w:rsid w:val="00A15F10"/>
    <w:rsid w:val="00A31CD1"/>
    <w:rsid w:val="00A47996"/>
    <w:rsid w:val="00A47AE6"/>
    <w:rsid w:val="00A5106F"/>
    <w:rsid w:val="00A53775"/>
    <w:rsid w:val="00A60047"/>
    <w:rsid w:val="00A65CE5"/>
    <w:rsid w:val="00A768EC"/>
    <w:rsid w:val="00A8102A"/>
    <w:rsid w:val="00A97A8A"/>
    <w:rsid w:val="00AA45DA"/>
    <w:rsid w:val="00AB33B4"/>
    <w:rsid w:val="00AC1447"/>
    <w:rsid w:val="00AD183D"/>
    <w:rsid w:val="00AD2F0A"/>
    <w:rsid w:val="00AE1B98"/>
    <w:rsid w:val="00AE3CFA"/>
    <w:rsid w:val="00AE48F1"/>
    <w:rsid w:val="00AF0D04"/>
    <w:rsid w:val="00B0154D"/>
    <w:rsid w:val="00B0658E"/>
    <w:rsid w:val="00B06FB3"/>
    <w:rsid w:val="00B079B6"/>
    <w:rsid w:val="00B11D7B"/>
    <w:rsid w:val="00B27129"/>
    <w:rsid w:val="00B32E21"/>
    <w:rsid w:val="00B4205F"/>
    <w:rsid w:val="00B60370"/>
    <w:rsid w:val="00B63A0B"/>
    <w:rsid w:val="00B710A5"/>
    <w:rsid w:val="00B779B1"/>
    <w:rsid w:val="00B93B5F"/>
    <w:rsid w:val="00B96A03"/>
    <w:rsid w:val="00B97BCA"/>
    <w:rsid w:val="00BA2383"/>
    <w:rsid w:val="00BA46C4"/>
    <w:rsid w:val="00BB272C"/>
    <w:rsid w:val="00BB34F9"/>
    <w:rsid w:val="00BB3761"/>
    <w:rsid w:val="00BC0898"/>
    <w:rsid w:val="00BD217E"/>
    <w:rsid w:val="00BD69DD"/>
    <w:rsid w:val="00BE07D5"/>
    <w:rsid w:val="00BE1EE2"/>
    <w:rsid w:val="00BE573D"/>
    <w:rsid w:val="00BF12D6"/>
    <w:rsid w:val="00BF2429"/>
    <w:rsid w:val="00BF3478"/>
    <w:rsid w:val="00BF6A26"/>
    <w:rsid w:val="00BF7FDC"/>
    <w:rsid w:val="00C03643"/>
    <w:rsid w:val="00C1567C"/>
    <w:rsid w:val="00C275E9"/>
    <w:rsid w:val="00C553F9"/>
    <w:rsid w:val="00C57725"/>
    <w:rsid w:val="00C5778A"/>
    <w:rsid w:val="00C61AC3"/>
    <w:rsid w:val="00C6285D"/>
    <w:rsid w:val="00C74C17"/>
    <w:rsid w:val="00C7511B"/>
    <w:rsid w:val="00C76928"/>
    <w:rsid w:val="00C90F33"/>
    <w:rsid w:val="00C93DAB"/>
    <w:rsid w:val="00CA0C7E"/>
    <w:rsid w:val="00CC56CE"/>
    <w:rsid w:val="00CE00FC"/>
    <w:rsid w:val="00CE1796"/>
    <w:rsid w:val="00CE3F9F"/>
    <w:rsid w:val="00CF2F71"/>
    <w:rsid w:val="00D10D3A"/>
    <w:rsid w:val="00D13026"/>
    <w:rsid w:val="00D1353D"/>
    <w:rsid w:val="00D30078"/>
    <w:rsid w:val="00D316EC"/>
    <w:rsid w:val="00D34AFA"/>
    <w:rsid w:val="00D43A4A"/>
    <w:rsid w:val="00D470D9"/>
    <w:rsid w:val="00D553C0"/>
    <w:rsid w:val="00D6304A"/>
    <w:rsid w:val="00D667A7"/>
    <w:rsid w:val="00D70046"/>
    <w:rsid w:val="00D709D4"/>
    <w:rsid w:val="00D72363"/>
    <w:rsid w:val="00D74415"/>
    <w:rsid w:val="00D83385"/>
    <w:rsid w:val="00D838B9"/>
    <w:rsid w:val="00D85396"/>
    <w:rsid w:val="00DA11A9"/>
    <w:rsid w:val="00DA13A4"/>
    <w:rsid w:val="00DA4066"/>
    <w:rsid w:val="00DC1454"/>
    <w:rsid w:val="00DE1932"/>
    <w:rsid w:val="00DE3A5C"/>
    <w:rsid w:val="00DE6BAA"/>
    <w:rsid w:val="00E0272D"/>
    <w:rsid w:val="00E11D8B"/>
    <w:rsid w:val="00E21ABF"/>
    <w:rsid w:val="00E236B3"/>
    <w:rsid w:val="00E23ACA"/>
    <w:rsid w:val="00E257CB"/>
    <w:rsid w:val="00E26973"/>
    <w:rsid w:val="00E27A10"/>
    <w:rsid w:val="00E34EB1"/>
    <w:rsid w:val="00E41864"/>
    <w:rsid w:val="00E426B7"/>
    <w:rsid w:val="00E43AC7"/>
    <w:rsid w:val="00E454AC"/>
    <w:rsid w:val="00E56B27"/>
    <w:rsid w:val="00E72252"/>
    <w:rsid w:val="00E763CB"/>
    <w:rsid w:val="00E824DF"/>
    <w:rsid w:val="00E82807"/>
    <w:rsid w:val="00E97638"/>
    <w:rsid w:val="00EA3FD0"/>
    <w:rsid w:val="00EB3ABC"/>
    <w:rsid w:val="00EC2477"/>
    <w:rsid w:val="00ED389F"/>
    <w:rsid w:val="00ED4B4E"/>
    <w:rsid w:val="00ED698A"/>
    <w:rsid w:val="00EE0110"/>
    <w:rsid w:val="00EE5760"/>
    <w:rsid w:val="00EE628E"/>
    <w:rsid w:val="00EF0BA3"/>
    <w:rsid w:val="00EF1650"/>
    <w:rsid w:val="00EF1E02"/>
    <w:rsid w:val="00EF32F9"/>
    <w:rsid w:val="00EF372F"/>
    <w:rsid w:val="00EF3C45"/>
    <w:rsid w:val="00EF73A2"/>
    <w:rsid w:val="00F022BD"/>
    <w:rsid w:val="00F02F69"/>
    <w:rsid w:val="00F0376B"/>
    <w:rsid w:val="00F07F51"/>
    <w:rsid w:val="00F12288"/>
    <w:rsid w:val="00F1617D"/>
    <w:rsid w:val="00F20ECD"/>
    <w:rsid w:val="00F221BE"/>
    <w:rsid w:val="00F31E4A"/>
    <w:rsid w:val="00F3506B"/>
    <w:rsid w:val="00F569F4"/>
    <w:rsid w:val="00F6030E"/>
    <w:rsid w:val="00F67A9E"/>
    <w:rsid w:val="00F724B3"/>
    <w:rsid w:val="00F83126"/>
    <w:rsid w:val="00FA66E7"/>
    <w:rsid w:val="00FB07F7"/>
    <w:rsid w:val="00FB4180"/>
    <w:rsid w:val="00FB78CB"/>
    <w:rsid w:val="00FC2F4D"/>
    <w:rsid w:val="00FC47A6"/>
    <w:rsid w:val="00FC5DC4"/>
    <w:rsid w:val="00FC69A7"/>
    <w:rsid w:val="00FC6E33"/>
    <w:rsid w:val="00FD129D"/>
    <w:rsid w:val="00FD7439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570"/>
  <w15:docId w15:val="{B9D230E0-EFE1-4244-9C2F-68187DD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0D9"/>
    <w:rPr>
      <w:b/>
      <w:bCs/>
    </w:rPr>
  </w:style>
  <w:style w:type="paragraph" w:styleId="a5">
    <w:name w:val="List Paragraph"/>
    <w:basedOn w:val="a"/>
    <w:uiPriority w:val="34"/>
    <w:qFormat/>
    <w:rsid w:val="0002286C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A13A4"/>
    <w:pPr>
      <w:spacing w:after="0" w:line="240" w:lineRule="auto"/>
      <w:jc w:val="both"/>
    </w:pPr>
    <w:rPr>
      <w:rFonts w:ascii="Times New Roman" w:eastAsia="Times New Roman" w:hAnsi="Times New Roman" w:cs="Times New Roman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DA13A4"/>
    <w:rPr>
      <w:rFonts w:ascii="Times New Roman" w:eastAsia="Times New Roman" w:hAnsi="Times New Roman" w:cs="Times New Roman"/>
      <w:szCs w:val="18"/>
      <w:lang w:eastAsia="ru-RU"/>
    </w:rPr>
  </w:style>
  <w:style w:type="paragraph" w:styleId="a8">
    <w:name w:val="No Spacing"/>
    <w:uiPriority w:val="1"/>
    <w:qFormat/>
    <w:rsid w:val="00C5778A"/>
    <w:pPr>
      <w:spacing w:after="0" w:line="240" w:lineRule="auto"/>
    </w:pPr>
  </w:style>
  <w:style w:type="paragraph" w:styleId="a9">
    <w:name w:val="footer"/>
    <w:basedOn w:val="a"/>
    <w:link w:val="aa"/>
    <w:semiHidden/>
    <w:unhideWhenUsed/>
    <w:rsid w:val="009B2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9B29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C758-FDF8-492C-8322-CCD2D3F1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19</cp:revision>
  <dcterms:created xsi:type="dcterms:W3CDTF">2024-01-24T11:53:00Z</dcterms:created>
  <dcterms:modified xsi:type="dcterms:W3CDTF">2024-04-10T12:08:00Z</dcterms:modified>
</cp:coreProperties>
</file>